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78E" w:rsidRPr="00BC4399" w:rsidRDefault="00BC4399" w:rsidP="007A178E">
      <w:pPr>
        <w:spacing w:after="0" w:line="240" w:lineRule="auto"/>
        <w:ind w:firstLine="708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Приложение №</w:t>
      </w:r>
      <w:r w:rsidR="007A178E" w:rsidRPr="00BC4399">
        <w:rPr>
          <w:rFonts w:ascii="Times New Roman" w:eastAsia="Times New Roman" w:hAnsi="Times New Roman" w:cs="Times New Roman"/>
          <w:bCs/>
          <w:sz w:val="24"/>
          <w:szCs w:val="24"/>
        </w:rPr>
        <w:t>4</w:t>
      </w:r>
    </w:p>
    <w:p w:rsidR="007A178E" w:rsidRPr="00BC4399" w:rsidRDefault="007A178E" w:rsidP="007A178E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C4399">
        <w:rPr>
          <w:rFonts w:ascii="Times New Roman" w:eastAsia="Times New Roman" w:hAnsi="Times New Roman" w:cs="Times New Roman"/>
          <w:bCs/>
          <w:sz w:val="24"/>
          <w:szCs w:val="24"/>
        </w:rPr>
        <w:t xml:space="preserve">к  приказу </w:t>
      </w:r>
      <w:proofErr w:type="spellStart"/>
      <w:r w:rsidRPr="00BC4399">
        <w:rPr>
          <w:rFonts w:ascii="Times New Roman" w:eastAsia="Times New Roman" w:hAnsi="Times New Roman" w:cs="Times New Roman"/>
          <w:bCs/>
          <w:sz w:val="24"/>
          <w:szCs w:val="24"/>
        </w:rPr>
        <w:t>Минобрнауки</w:t>
      </w:r>
      <w:proofErr w:type="spellEnd"/>
      <w:r w:rsidRPr="00BC4399">
        <w:rPr>
          <w:rFonts w:ascii="Times New Roman" w:eastAsia="Times New Roman" w:hAnsi="Times New Roman" w:cs="Times New Roman"/>
          <w:bCs/>
          <w:sz w:val="24"/>
          <w:szCs w:val="24"/>
        </w:rPr>
        <w:t xml:space="preserve"> РД </w:t>
      </w:r>
    </w:p>
    <w:p w:rsidR="007A178E" w:rsidRPr="00BC4399" w:rsidRDefault="007320A6" w:rsidP="007A178E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от «___» _________2020</w:t>
      </w:r>
      <w:r w:rsidR="007A178E" w:rsidRPr="00BC4399">
        <w:rPr>
          <w:rFonts w:ascii="Times New Roman" w:eastAsia="Times New Roman" w:hAnsi="Times New Roman" w:cs="Times New Roman"/>
          <w:bCs/>
          <w:sz w:val="24"/>
          <w:szCs w:val="24"/>
        </w:rPr>
        <w:t xml:space="preserve"> г. № _______</w:t>
      </w:r>
    </w:p>
    <w:p w:rsidR="007A178E" w:rsidRDefault="007A178E" w:rsidP="007A178E">
      <w:pPr>
        <w:spacing w:after="0" w:line="240" w:lineRule="auto"/>
        <w:ind w:firstLine="708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A178E" w:rsidRDefault="007A178E" w:rsidP="007A178E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A178E" w:rsidRPr="00A94E58" w:rsidRDefault="007A178E" w:rsidP="00481F8A">
      <w:pPr>
        <w:spacing w:after="0" w:line="240" w:lineRule="auto"/>
        <w:ind w:firstLine="708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94E58">
        <w:rPr>
          <w:rFonts w:ascii="Times New Roman" w:eastAsia="Times New Roman" w:hAnsi="Times New Roman" w:cs="Times New Roman"/>
          <w:b/>
          <w:bCs/>
          <w:sz w:val="28"/>
          <w:szCs w:val="28"/>
        </w:rPr>
        <w:t>Положение</w:t>
      </w:r>
    </w:p>
    <w:p w:rsidR="007A178E" w:rsidRPr="00A94E58" w:rsidRDefault="007A178E" w:rsidP="00481F8A">
      <w:pPr>
        <w:spacing w:after="0" w:line="240" w:lineRule="auto"/>
        <w:ind w:firstLine="708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94E58">
        <w:rPr>
          <w:rFonts w:ascii="Times New Roman" w:eastAsia="Times New Roman" w:hAnsi="Times New Roman" w:cs="Times New Roman"/>
          <w:b/>
          <w:bCs/>
          <w:sz w:val="28"/>
          <w:szCs w:val="28"/>
        </w:rPr>
        <w:t>о республиканском конкурсе творческих работ «На страже закона против коррупции» для профессиональных образовательных организаций</w:t>
      </w:r>
    </w:p>
    <w:p w:rsidR="007A178E" w:rsidRDefault="007A178E" w:rsidP="00481F8A">
      <w:pPr>
        <w:spacing w:after="0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85ED0" w:rsidRPr="00481F8A" w:rsidRDefault="00A85ED0" w:rsidP="00481F8A">
      <w:pPr>
        <w:pStyle w:val="a3"/>
        <w:numPr>
          <w:ilvl w:val="0"/>
          <w:numId w:val="1"/>
        </w:numPr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1F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p w:rsidR="00A85ED0" w:rsidRPr="00481F8A" w:rsidRDefault="00A85ED0" w:rsidP="00481F8A">
      <w:pPr>
        <w:spacing w:after="0"/>
        <w:ind w:firstLine="708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81F8A">
        <w:rPr>
          <w:rFonts w:ascii="Times New Roman" w:eastAsia="Times New Roman" w:hAnsi="Times New Roman" w:cs="Times New Roman"/>
          <w:bCs/>
          <w:sz w:val="28"/>
          <w:szCs w:val="28"/>
        </w:rPr>
        <w:t xml:space="preserve">1.1. Настоящие </w:t>
      </w:r>
      <w:r w:rsidR="00BC4399" w:rsidRPr="00481F8A">
        <w:rPr>
          <w:rFonts w:ascii="Times New Roman" w:eastAsia="Times New Roman" w:hAnsi="Times New Roman" w:cs="Times New Roman"/>
          <w:bCs/>
          <w:sz w:val="28"/>
          <w:szCs w:val="28"/>
        </w:rPr>
        <w:t>Положение о р</w:t>
      </w:r>
      <w:r w:rsidRPr="00481F8A">
        <w:rPr>
          <w:rFonts w:ascii="Times New Roman" w:eastAsia="Times New Roman" w:hAnsi="Times New Roman" w:cs="Times New Roman"/>
          <w:bCs/>
          <w:sz w:val="28"/>
          <w:szCs w:val="28"/>
        </w:rPr>
        <w:t xml:space="preserve">еспубликанском конкурсе </w:t>
      </w:r>
      <w:r w:rsidR="00BC4399" w:rsidRPr="00481F8A">
        <w:rPr>
          <w:rFonts w:ascii="Times New Roman" w:eastAsia="Times New Roman" w:hAnsi="Times New Roman" w:cs="Times New Roman"/>
          <w:bCs/>
          <w:sz w:val="28"/>
          <w:szCs w:val="28"/>
        </w:rPr>
        <w:t>«На страже закона против коррупции</w:t>
      </w:r>
      <w:r w:rsidR="00BC4399" w:rsidRPr="00481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» </w:t>
      </w:r>
      <w:r w:rsidRPr="00481F8A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сфере </w:t>
      </w:r>
      <w:r w:rsidR="00BC4399" w:rsidRPr="00481F8A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противодействия коррупции для </w:t>
      </w:r>
      <w:r w:rsidRPr="00481F8A">
        <w:rPr>
          <w:rFonts w:ascii="Times New Roman" w:eastAsia="Times New Roman" w:hAnsi="Times New Roman" w:cs="Times New Roman"/>
          <w:bCs/>
          <w:sz w:val="28"/>
          <w:szCs w:val="28"/>
        </w:rPr>
        <w:t>профессиональных образовательных организаций (далее – Конкурс) определяет цели, задачи, порядок и условия проведения Конкурса.</w:t>
      </w:r>
    </w:p>
    <w:p w:rsidR="00A85ED0" w:rsidRPr="00481F8A" w:rsidRDefault="00A85ED0" w:rsidP="00481F8A">
      <w:pPr>
        <w:spacing w:after="0"/>
        <w:ind w:firstLine="708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81F8A">
        <w:rPr>
          <w:rFonts w:ascii="Times New Roman" w:eastAsia="Times New Roman" w:hAnsi="Times New Roman" w:cs="Times New Roman"/>
          <w:bCs/>
          <w:sz w:val="28"/>
          <w:szCs w:val="28"/>
        </w:rPr>
        <w:t>1.2. Организатором Конкурса является Министерство образования и науки Республики Дагестан, ГБ</w:t>
      </w:r>
      <w:r w:rsidR="007320A6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481F8A">
        <w:rPr>
          <w:rFonts w:ascii="Times New Roman" w:eastAsia="Times New Roman" w:hAnsi="Times New Roman" w:cs="Times New Roman"/>
          <w:bCs/>
          <w:sz w:val="28"/>
          <w:szCs w:val="28"/>
        </w:rPr>
        <w:t xml:space="preserve">У ДПО «Дагестанский институт развития образования» </w:t>
      </w:r>
    </w:p>
    <w:p w:rsidR="00A85ED0" w:rsidRDefault="00A85ED0" w:rsidP="00481F8A">
      <w:pPr>
        <w:spacing w:after="0"/>
        <w:ind w:firstLine="708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81F8A">
        <w:rPr>
          <w:rFonts w:ascii="Times New Roman" w:eastAsia="Times New Roman" w:hAnsi="Times New Roman" w:cs="Times New Roman"/>
          <w:bCs/>
          <w:sz w:val="28"/>
          <w:szCs w:val="28"/>
        </w:rPr>
        <w:t>1.3. Подготовку и проведение Конкурса  осуществляет оргкомитет.</w:t>
      </w:r>
    </w:p>
    <w:p w:rsidR="00481F8A" w:rsidRPr="00481F8A" w:rsidRDefault="00481F8A" w:rsidP="00481F8A">
      <w:pPr>
        <w:spacing w:after="0"/>
        <w:ind w:firstLine="708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85ED0" w:rsidRPr="00481F8A" w:rsidRDefault="00A85ED0" w:rsidP="00481F8A">
      <w:pPr>
        <w:spacing w:after="0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81F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2. </w:t>
      </w:r>
      <w:r w:rsidRPr="00481F8A">
        <w:rPr>
          <w:rFonts w:ascii="Times New Roman" w:eastAsia="Times New Roman" w:hAnsi="Times New Roman" w:cs="Times New Roman"/>
          <w:b/>
          <w:sz w:val="28"/>
          <w:szCs w:val="28"/>
        </w:rPr>
        <w:t>Цель и задачи Конкурса</w:t>
      </w:r>
    </w:p>
    <w:p w:rsidR="00A85ED0" w:rsidRPr="00481F8A" w:rsidRDefault="00A85ED0" w:rsidP="00B70501">
      <w:pPr>
        <w:spacing w:after="0"/>
        <w:ind w:firstLine="708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81F8A">
        <w:rPr>
          <w:rFonts w:ascii="Times New Roman" w:eastAsia="Times New Roman" w:hAnsi="Times New Roman" w:cs="Times New Roman"/>
          <w:sz w:val="28"/>
          <w:szCs w:val="28"/>
        </w:rPr>
        <w:t xml:space="preserve">2.1. Цель Конкурса </w:t>
      </w:r>
      <w:r w:rsidR="00BC4399" w:rsidRPr="00481F8A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481F8A">
        <w:rPr>
          <w:rFonts w:ascii="Times New Roman" w:eastAsia="Times New Roman" w:hAnsi="Times New Roman" w:cs="Times New Roman"/>
          <w:sz w:val="28"/>
          <w:szCs w:val="28"/>
        </w:rPr>
        <w:t>формирование антикорру</w:t>
      </w:r>
      <w:r w:rsidR="00C23B01" w:rsidRPr="00481F8A">
        <w:rPr>
          <w:rFonts w:ascii="Times New Roman" w:eastAsia="Times New Roman" w:hAnsi="Times New Roman" w:cs="Times New Roman"/>
          <w:sz w:val="28"/>
          <w:szCs w:val="28"/>
        </w:rPr>
        <w:t>пционного мировоззрения студентов</w:t>
      </w:r>
      <w:r w:rsidRPr="00481F8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70501" w:rsidRDefault="00BC4399" w:rsidP="00B70501">
      <w:pPr>
        <w:pStyle w:val="formattext"/>
        <w:spacing w:before="0" w:beforeAutospacing="0" w:after="0" w:afterAutospacing="0" w:line="276" w:lineRule="auto"/>
        <w:ind w:firstLine="708"/>
        <w:contextualSpacing/>
        <w:jc w:val="both"/>
        <w:rPr>
          <w:sz w:val="28"/>
          <w:szCs w:val="28"/>
        </w:rPr>
      </w:pPr>
      <w:r w:rsidRPr="00481F8A">
        <w:rPr>
          <w:sz w:val="28"/>
          <w:szCs w:val="28"/>
        </w:rPr>
        <w:t xml:space="preserve">2.2. </w:t>
      </w:r>
      <w:r w:rsidR="00B70501">
        <w:rPr>
          <w:sz w:val="28"/>
          <w:szCs w:val="28"/>
        </w:rPr>
        <w:t>Задачи Конкурса:</w:t>
      </w:r>
    </w:p>
    <w:p w:rsidR="00B70501" w:rsidRDefault="00B70501" w:rsidP="00B70501">
      <w:pPr>
        <w:pStyle w:val="formattext"/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C4399" w:rsidRPr="00481F8A">
        <w:rPr>
          <w:sz w:val="28"/>
          <w:szCs w:val="28"/>
        </w:rPr>
        <w:t xml:space="preserve">– </w:t>
      </w:r>
      <w:r w:rsidR="00C23B01" w:rsidRPr="00481F8A">
        <w:rPr>
          <w:sz w:val="28"/>
          <w:szCs w:val="28"/>
        </w:rPr>
        <w:t>воспитание у студентов профессиональных образовательных организаций негативного отношения к коррупции;</w:t>
      </w:r>
    </w:p>
    <w:p w:rsidR="00B70501" w:rsidRDefault="00BC4399" w:rsidP="00B70501">
      <w:pPr>
        <w:pStyle w:val="formattext"/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r w:rsidRPr="00481F8A">
        <w:rPr>
          <w:sz w:val="28"/>
          <w:szCs w:val="28"/>
        </w:rPr>
        <w:t>–</w:t>
      </w:r>
      <w:r w:rsidR="00C23B01" w:rsidRPr="00481F8A">
        <w:rPr>
          <w:sz w:val="28"/>
          <w:szCs w:val="28"/>
        </w:rPr>
        <w:t xml:space="preserve"> развитие навыка антикоррупционного поведения;</w:t>
      </w:r>
    </w:p>
    <w:p w:rsidR="00C23B01" w:rsidRDefault="00BC4399" w:rsidP="00B70501">
      <w:pPr>
        <w:pStyle w:val="formattext"/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r w:rsidRPr="00481F8A">
        <w:rPr>
          <w:sz w:val="28"/>
          <w:szCs w:val="28"/>
        </w:rPr>
        <w:t xml:space="preserve">– </w:t>
      </w:r>
      <w:r w:rsidR="00C23B01" w:rsidRPr="00481F8A">
        <w:rPr>
          <w:sz w:val="28"/>
          <w:szCs w:val="28"/>
        </w:rPr>
        <w:t>развитие творческих способностей.</w:t>
      </w:r>
    </w:p>
    <w:p w:rsidR="009E4E2F" w:rsidRPr="00481F8A" w:rsidRDefault="009E4E2F" w:rsidP="00B70501">
      <w:pPr>
        <w:pStyle w:val="formattext"/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</w:p>
    <w:p w:rsidR="007320A6" w:rsidRPr="007320A6" w:rsidRDefault="00AF6BF0" w:rsidP="007320A6">
      <w:pPr>
        <w:pStyle w:val="a3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320A6">
        <w:rPr>
          <w:rFonts w:ascii="Times New Roman" w:hAnsi="Times New Roman" w:cs="Times New Roman"/>
          <w:b/>
          <w:sz w:val="28"/>
          <w:szCs w:val="28"/>
        </w:rPr>
        <w:t>Условия К</w:t>
      </w:r>
      <w:r w:rsidR="00A94E58" w:rsidRPr="007320A6">
        <w:rPr>
          <w:rFonts w:ascii="Times New Roman" w:hAnsi="Times New Roman" w:cs="Times New Roman"/>
          <w:b/>
          <w:sz w:val="28"/>
          <w:szCs w:val="28"/>
        </w:rPr>
        <w:t>онкурса</w:t>
      </w:r>
    </w:p>
    <w:p w:rsidR="0024161F" w:rsidRPr="007320A6" w:rsidRDefault="00A94E58" w:rsidP="007320A6">
      <w:pPr>
        <w:ind w:left="360" w:firstLine="348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320A6">
        <w:rPr>
          <w:rFonts w:ascii="Times New Roman" w:hAnsi="Times New Roman" w:cs="Times New Roman"/>
          <w:sz w:val="28"/>
          <w:szCs w:val="28"/>
        </w:rPr>
        <w:t xml:space="preserve">На Конкурс принимаются работы студентов очного отделения профессиональных образовательных организаций Республики </w:t>
      </w:r>
      <w:r w:rsidR="00621A69" w:rsidRPr="007320A6">
        <w:rPr>
          <w:rFonts w:ascii="Times New Roman" w:hAnsi="Times New Roman" w:cs="Times New Roman"/>
          <w:sz w:val="28"/>
          <w:szCs w:val="28"/>
        </w:rPr>
        <w:t>Дагестан</w:t>
      </w:r>
      <w:r w:rsidRPr="007320A6">
        <w:rPr>
          <w:rFonts w:ascii="Times New Roman" w:hAnsi="Times New Roman" w:cs="Times New Roman"/>
          <w:sz w:val="28"/>
          <w:szCs w:val="28"/>
        </w:rPr>
        <w:t>.</w:t>
      </w:r>
    </w:p>
    <w:p w:rsidR="00481F8A" w:rsidRPr="00481F8A" w:rsidRDefault="00481F8A" w:rsidP="00481F8A">
      <w:pPr>
        <w:spacing w:after="0"/>
        <w:ind w:firstLine="708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C23B01" w:rsidRPr="00481F8A" w:rsidRDefault="009E4E2F" w:rsidP="00481F8A">
      <w:pPr>
        <w:spacing w:after="0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</w:t>
      </w:r>
      <w:r w:rsidR="00AF6BF0">
        <w:rPr>
          <w:rFonts w:ascii="Times New Roman" w:eastAsia="Times New Roman" w:hAnsi="Times New Roman" w:cs="Times New Roman"/>
          <w:b/>
          <w:sz w:val="28"/>
          <w:szCs w:val="28"/>
        </w:rPr>
        <w:t>4. Организация  и проведение К</w:t>
      </w:r>
      <w:r w:rsidR="00C23B01" w:rsidRPr="00481F8A">
        <w:rPr>
          <w:rFonts w:ascii="Times New Roman" w:eastAsia="Times New Roman" w:hAnsi="Times New Roman" w:cs="Times New Roman"/>
          <w:b/>
          <w:sz w:val="28"/>
          <w:szCs w:val="28"/>
        </w:rPr>
        <w:t>онкурса</w:t>
      </w:r>
    </w:p>
    <w:p w:rsidR="00C23B01" w:rsidRPr="00481F8A" w:rsidRDefault="00C23B01" w:rsidP="00481F8A">
      <w:pPr>
        <w:spacing w:after="0"/>
        <w:ind w:firstLine="708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81F8A">
        <w:rPr>
          <w:rFonts w:ascii="Times New Roman" w:eastAsia="Times New Roman" w:hAnsi="Times New Roman" w:cs="Times New Roman"/>
          <w:sz w:val="28"/>
          <w:szCs w:val="28"/>
        </w:rPr>
        <w:t>4.1. Конкурс проводится в два этапа.</w:t>
      </w:r>
    </w:p>
    <w:p w:rsidR="00C23B01" w:rsidRPr="00481F8A" w:rsidRDefault="00C23B01" w:rsidP="00481F8A">
      <w:pPr>
        <w:spacing w:after="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81F8A">
        <w:rPr>
          <w:rFonts w:ascii="Times New Roman" w:eastAsia="Times New Roman" w:hAnsi="Times New Roman" w:cs="Times New Roman"/>
          <w:sz w:val="28"/>
          <w:szCs w:val="28"/>
        </w:rPr>
        <w:t>I этап – отбороч</w:t>
      </w:r>
      <w:r w:rsidR="00CF5D5F">
        <w:rPr>
          <w:rFonts w:ascii="Times New Roman" w:eastAsia="Times New Roman" w:hAnsi="Times New Roman" w:cs="Times New Roman"/>
          <w:sz w:val="28"/>
          <w:szCs w:val="28"/>
        </w:rPr>
        <w:t xml:space="preserve">ный – </w:t>
      </w:r>
      <w:r w:rsidR="007320A6">
        <w:rPr>
          <w:rFonts w:ascii="Times New Roman" w:eastAsia="Times New Roman" w:hAnsi="Times New Roman" w:cs="Times New Roman"/>
          <w:sz w:val="28"/>
          <w:szCs w:val="28"/>
        </w:rPr>
        <w:t>1 ноября – 10 ноября 2020</w:t>
      </w:r>
      <w:r w:rsidRPr="00481F8A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</w:p>
    <w:p w:rsidR="00C23B01" w:rsidRPr="00481F8A" w:rsidRDefault="00C23B01" w:rsidP="00481F8A">
      <w:pPr>
        <w:spacing w:after="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81F8A">
        <w:rPr>
          <w:rFonts w:ascii="Times New Roman" w:eastAsia="Times New Roman" w:hAnsi="Times New Roman" w:cs="Times New Roman"/>
          <w:sz w:val="28"/>
          <w:szCs w:val="28"/>
        </w:rPr>
        <w:t>II этап – респу</w:t>
      </w:r>
      <w:r w:rsidR="00CF5D5F">
        <w:rPr>
          <w:rFonts w:ascii="Times New Roman" w:eastAsia="Times New Roman" w:hAnsi="Times New Roman" w:cs="Times New Roman"/>
          <w:sz w:val="28"/>
          <w:szCs w:val="28"/>
        </w:rPr>
        <w:t xml:space="preserve">бликанский </w:t>
      </w:r>
      <w:r w:rsidR="007320A6">
        <w:rPr>
          <w:rFonts w:ascii="Times New Roman" w:eastAsia="Times New Roman" w:hAnsi="Times New Roman" w:cs="Times New Roman"/>
          <w:sz w:val="28"/>
          <w:szCs w:val="28"/>
        </w:rPr>
        <w:t>– 11- 16 ноября 2020</w:t>
      </w:r>
      <w:r w:rsidRPr="00481F8A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</w:p>
    <w:p w:rsidR="006448C3" w:rsidRPr="00481F8A" w:rsidRDefault="005273B0" w:rsidP="00481F8A">
      <w:pPr>
        <w:spacing w:before="100" w:beforeAutospacing="1" w:after="0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1F8A">
        <w:rPr>
          <w:rFonts w:ascii="Times New Roman" w:eastAsia="Times New Roman" w:hAnsi="Times New Roman" w:cs="Times New Roman"/>
          <w:sz w:val="28"/>
          <w:szCs w:val="28"/>
        </w:rPr>
        <w:t>4</w:t>
      </w:r>
      <w:r w:rsidR="00621A69" w:rsidRPr="00481F8A">
        <w:rPr>
          <w:rFonts w:ascii="Times New Roman" w:eastAsia="Times New Roman" w:hAnsi="Times New Roman" w:cs="Times New Roman"/>
          <w:sz w:val="28"/>
          <w:szCs w:val="28"/>
        </w:rPr>
        <w:t>.2</w:t>
      </w:r>
      <w:r w:rsidR="00DF1AF5" w:rsidRPr="00481F8A">
        <w:rPr>
          <w:rFonts w:ascii="Times New Roman" w:eastAsia="Times New Roman" w:hAnsi="Times New Roman" w:cs="Times New Roman"/>
          <w:sz w:val="28"/>
          <w:szCs w:val="28"/>
        </w:rPr>
        <w:t>.</w:t>
      </w:r>
      <w:r w:rsidR="00621A69" w:rsidRPr="00481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621A69" w:rsidRPr="00481F8A">
        <w:rPr>
          <w:rFonts w:ascii="Times New Roman" w:eastAsia="Times New Roman" w:hAnsi="Times New Roman" w:cs="Times New Roman"/>
          <w:sz w:val="28"/>
          <w:szCs w:val="28"/>
        </w:rPr>
        <w:t xml:space="preserve">Победители </w:t>
      </w:r>
      <w:r w:rsidR="00481F8A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proofErr w:type="gramEnd"/>
      <w:r w:rsidR="00481F8A">
        <w:rPr>
          <w:rFonts w:ascii="Times New Roman" w:eastAsia="Times New Roman" w:hAnsi="Times New Roman" w:cs="Times New Roman"/>
          <w:sz w:val="28"/>
          <w:szCs w:val="28"/>
        </w:rPr>
        <w:t xml:space="preserve"> призеры </w:t>
      </w:r>
      <w:r w:rsidR="00621A69" w:rsidRPr="00481F8A">
        <w:rPr>
          <w:rFonts w:ascii="Times New Roman" w:eastAsia="Times New Roman" w:hAnsi="Times New Roman" w:cs="Times New Roman"/>
          <w:sz w:val="28"/>
          <w:szCs w:val="28"/>
        </w:rPr>
        <w:t>определяются в следующих номинациях:</w:t>
      </w:r>
      <w:r w:rsidR="00621A69" w:rsidRPr="00481F8A">
        <w:rPr>
          <w:rFonts w:ascii="Times New Roman" w:eastAsia="Times New Roman" w:hAnsi="Times New Roman" w:cs="Times New Roman"/>
          <w:sz w:val="28"/>
          <w:szCs w:val="28"/>
        </w:rPr>
        <w:br/>
      </w:r>
      <w:r w:rsidR="006448C3" w:rsidRPr="00481F8A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410AEF" w:rsidRPr="00481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21A69" w:rsidRPr="00481F8A">
        <w:rPr>
          <w:rFonts w:ascii="Times New Roman" w:eastAsia="Times New Roman" w:hAnsi="Times New Roman" w:cs="Times New Roman"/>
          <w:sz w:val="28"/>
          <w:szCs w:val="28"/>
        </w:rPr>
        <w:t>видеоролик</w:t>
      </w:r>
      <w:r w:rsidR="00DA0BAF" w:rsidRPr="00481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A0BAF" w:rsidRPr="00481F8A">
        <w:rPr>
          <w:rFonts w:ascii="Times New Roman" w:eastAsia="Times New Roman" w:hAnsi="Times New Roman" w:cs="Times New Roman"/>
          <w:bCs/>
          <w:sz w:val="28"/>
          <w:szCs w:val="28"/>
        </w:rPr>
        <w:t>«На страже закона против коррупции»</w:t>
      </w:r>
      <w:r w:rsidR="00621A69" w:rsidRPr="00481F8A">
        <w:rPr>
          <w:rFonts w:ascii="Times New Roman" w:eastAsia="Times New Roman" w:hAnsi="Times New Roman" w:cs="Times New Roman"/>
          <w:sz w:val="28"/>
          <w:szCs w:val="28"/>
        </w:rPr>
        <w:t>,</w:t>
      </w:r>
      <w:r w:rsidR="00621A69" w:rsidRPr="00481F8A">
        <w:rPr>
          <w:rFonts w:ascii="Times New Roman" w:eastAsia="Times New Roman" w:hAnsi="Times New Roman" w:cs="Times New Roman"/>
          <w:sz w:val="28"/>
          <w:szCs w:val="28"/>
        </w:rPr>
        <w:br/>
      </w:r>
      <w:r w:rsidR="00DF525F">
        <w:rPr>
          <w:rFonts w:ascii="Times New Roman" w:hAnsi="Times New Roman" w:cs="Times New Roman"/>
          <w:sz w:val="28"/>
          <w:szCs w:val="28"/>
        </w:rPr>
        <w:t xml:space="preserve">– </w:t>
      </w:r>
      <w:r w:rsidR="006448C3" w:rsidRPr="00481F8A">
        <w:rPr>
          <w:rFonts w:ascii="Times New Roman" w:hAnsi="Times New Roman" w:cs="Times New Roman"/>
          <w:sz w:val="28"/>
          <w:szCs w:val="28"/>
        </w:rPr>
        <w:t>буклет</w:t>
      </w:r>
      <w:r w:rsidR="00DA0BAF" w:rsidRPr="00481F8A">
        <w:rPr>
          <w:rFonts w:ascii="Times New Roman" w:hAnsi="Times New Roman" w:cs="Times New Roman"/>
          <w:sz w:val="28"/>
          <w:szCs w:val="28"/>
        </w:rPr>
        <w:t xml:space="preserve"> </w:t>
      </w:r>
      <w:r w:rsidR="00DA0BAF" w:rsidRPr="00481F8A">
        <w:rPr>
          <w:rFonts w:ascii="Times New Roman" w:eastAsia="Times New Roman" w:hAnsi="Times New Roman" w:cs="Times New Roman"/>
          <w:bCs/>
          <w:sz w:val="28"/>
          <w:szCs w:val="28"/>
        </w:rPr>
        <w:t>«На страже закона против коррупции»</w:t>
      </w:r>
      <w:r w:rsidR="00CF5D5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E4E2F" w:rsidRDefault="00DF1AF5" w:rsidP="00481F8A">
      <w:pPr>
        <w:spacing w:before="100" w:beforeAutospacing="1" w:after="0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1F8A">
        <w:rPr>
          <w:rFonts w:ascii="Times New Roman" w:eastAsia="Times New Roman" w:hAnsi="Times New Roman" w:cs="Times New Roman"/>
          <w:sz w:val="28"/>
          <w:szCs w:val="28"/>
        </w:rPr>
        <w:lastRenderedPageBreak/>
        <w:t>4.3</w:t>
      </w:r>
      <w:r w:rsidR="00AF6BF0">
        <w:rPr>
          <w:rFonts w:ascii="Times New Roman" w:eastAsia="Times New Roman" w:hAnsi="Times New Roman" w:cs="Times New Roman"/>
          <w:sz w:val="28"/>
          <w:szCs w:val="28"/>
        </w:rPr>
        <w:t>. Работы, представленные на К</w:t>
      </w:r>
      <w:r w:rsidR="00621A69" w:rsidRPr="00481F8A">
        <w:rPr>
          <w:rFonts w:ascii="Times New Roman" w:eastAsia="Times New Roman" w:hAnsi="Times New Roman" w:cs="Times New Roman"/>
          <w:sz w:val="28"/>
          <w:szCs w:val="28"/>
        </w:rPr>
        <w:t>онкурс, не возвращаются.</w:t>
      </w:r>
      <w:r w:rsidRPr="00481F8A">
        <w:rPr>
          <w:rFonts w:ascii="Times New Roman" w:eastAsia="Times New Roman" w:hAnsi="Times New Roman" w:cs="Times New Roman"/>
          <w:sz w:val="28"/>
          <w:szCs w:val="28"/>
        </w:rPr>
        <w:br/>
      </w:r>
      <w:r w:rsidR="00481F8A" w:rsidRPr="00481F8A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481F8A">
        <w:rPr>
          <w:rFonts w:ascii="Times New Roman" w:eastAsia="Times New Roman" w:hAnsi="Times New Roman" w:cs="Times New Roman"/>
          <w:sz w:val="28"/>
          <w:szCs w:val="28"/>
        </w:rPr>
        <w:t>4.4</w:t>
      </w:r>
      <w:r w:rsidR="00621A69" w:rsidRPr="00481F8A">
        <w:rPr>
          <w:rFonts w:ascii="Times New Roman" w:eastAsia="Times New Roman" w:hAnsi="Times New Roman" w:cs="Times New Roman"/>
          <w:sz w:val="28"/>
          <w:szCs w:val="28"/>
        </w:rPr>
        <w:t>. Представленные работы, которые не соответствуют требованиям, к участию не допускаются.</w:t>
      </w:r>
    </w:p>
    <w:p w:rsidR="00621A69" w:rsidRDefault="00481F8A" w:rsidP="009E4E2F">
      <w:pPr>
        <w:spacing w:before="100" w:beforeAutospacing="1" w:after="0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1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1AF5" w:rsidRPr="00481F8A">
        <w:rPr>
          <w:rFonts w:ascii="Times New Roman" w:eastAsia="Times New Roman" w:hAnsi="Times New Roman" w:cs="Times New Roman"/>
          <w:sz w:val="28"/>
          <w:szCs w:val="28"/>
        </w:rPr>
        <w:t>4.5</w:t>
      </w:r>
      <w:r w:rsidR="00621A69" w:rsidRPr="00481F8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FF5CEC">
        <w:rPr>
          <w:rFonts w:ascii="Times New Roman" w:eastAsia="Times New Roman" w:hAnsi="Times New Roman" w:cs="Times New Roman"/>
          <w:sz w:val="28"/>
          <w:szCs w:val="28"/>
        </w:rPr>
        <w:t>По каждой номинации п</w:t>
      </w:r>
      <w:r w:rsidR="00DF1AF5" w:rsidRPr="00481F8A">
        <w:rPr>
          <w:rFonts w:ascii="Times New Roman" w:eastAsia="Times New Roman" w:hAnsi="Times New Roman" w:cs="Times New Roman"/>
          <w:sz w:val="28"/>
          <w:szCs w:val="28"/>
        </w:rPr>
        <w:t>рофессиональная о</w:t>
      </w:r>
      <w:r w:rsidR="00621A69" w:rsidRPr="00481F8A">
        <w:rPr>
          <w:rFonts w:ascii="Times New Roman" w:eastAsia="Times New Roman" w:hAnsi="Times New Roman" w:cs="Times New Roman"/>
          <w:sz w:val="28"/>
          <w:szCs w:val="28"/>
        </w:rPr>
        <w:t>бразовательная организация может подать одну тво</w:t>
      </w:r>
      <w:r w:rsidR="00FF5CEC">
        <w:rPr>
          <w:rFonts w:ascii="Times New Roman" w:eastAsia="Times New Roman" w:hAnsi="Times New Roman" w:cs="Times New Roman"/>
          <w:sz w:val="28"/>
          <w:szCs w:val="28"/>
        </w:rPr>
        <w:t>рческую работу</w:t>
      </w:r>
      <w:r w:rsidR="00621A69" w:rsidRPr="00481F8A">
        <w:rPr>
          <w:rFonts w:ascii="Times New Roman" w:eastAsia="Times New Roman" w:hAnsi="Times New Roman" w:cs="Times New Roman"/>
          <w:sz w:val="28"/>
          <w:szCs w:val="28"/>
        </w:rPr>
        <w:t>.</w:t>
      </w:r>
      <w:r w:rsidR="00DF1AF5" w:rsidRPr="00481F8A">
        <w:rPr>
          <w:rFonts w:ascii="Times New Roman" w:eastAsia="Times New Roman" w:hAnsi="Times New Roman" w:cs="Times New Roman"/>
          <w:sz w:val="28"/>
          <w:szCs w:val="28"/>
        </w:rPr>
        <w:br/>
      </w:r>
      <w:r w:rsidRPr="00481F8A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DF1AF5" w:rsidRPr="00481F8A">
        <w:rPr>
          <w:rFonts w:ascii="Times New Roman" w:eastAsia="Times New Roman" w:hAnsi="Times New Roman" w:cs="Times New Roman"/>
          <w:sz w:val="28"/>
          <w:szCs w:val="28"/>
        </w:rPr>
        <w:t>4.6</w:t>
      </w:r>
      <w:r w:rsidR="00621A69" w:rsidRPr="00481F8A">
        <w:rPr>
          <w:rFonts w:ascii="Times New Roman" w:eastAsia="Times New Roman" w:hAnsi="Times New Roman" w:cs="Times New Roman"/>
          <w:sz w:val="28"/>
          <w:szCs w:val="28"/>
        </w:rPr>
        <w:t>. Конкурсные материалы должны соответствовать требованиям действующего законодательства Российской Федерации.</w:t>
      </w:r>
    </w:p>
    <w:p w:rsidR="00481F8A" w:rsidRPr="00481F8A" w:rsidRDefault="00481F8A" w:rsidP="00481F8A">
      <w:pPr>
        <w:spacing w:before="100" w:beforeAutospacing="1" w:after="0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1AF5" w:rsidRPr="00481F8A" w:rsidRDefault="00DF1AF5" w:rsidP="00481F8A">
      <w:pPr>
        <w:spacing w:before="100" w:beforeAutospacing="1" w:after="0"/>
        <w:contextualSpacing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1F8A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621A69" w:rsidRPr="00481F8A">
        <w:rPr>
          <w:rFonts w:ascii="Times New Roman" w:eastAsia="Times New Roman" w:hAnsi="Times New Roman" w:cs="Times New Roman"/>
          <w:b/>
          <w:bCs/>
          <w:sz w:val="28"/>
          <w:szCs w:val="28"/>
        </w:rPr>
        <w:t>. Конкурсные работы</w:t>
      </w:r>
    </w:p>
    <w:p w:rsidR="00DF1AF5" w:rsidRPr="00481F8A" w:rsidRDefault="00481F8A" w:rsidP="00481F8A">
      <w:pPr>
        <w:spacing w:before="100" w:beforeAutospacing="1" w:after="0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1F8A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DF1AF5" w:rsidRPr="00481F8A">
        <w:rPr>
          <w:rFonts w:ascii="Times New Roman" w:eastAsia="Times New Roman" w:hAnsi="Times New Roman" w:cs="Times New Roman"/>
          <w:sz w:val="28"/>
          <w:szCs w:val="28"/>
        </w:rPr>
        <w:t>5.1</w:t>
      </w:r>
      <w:r w:rsidR="00BB218A">
        <w:rPr>
          <w:rFonts w:ascii="Times New Roman" w:eastAsia="Times New Roman" w:hAnsi="Times New Roman" w:cs="Times New Roman"/>
          <w:sz w:val="28"/>
          <w:szCs w:val="28"/>
        </w:rPr>
        <w:t>.</w:t>
      </w:r>
      <w:r w:rsidR="00621A69" w:rsidRPr="00481F8A">
        <w:rPr>
          <w:rFonts w:ascii="Times New Roman" w:eastAsia="Times New Roman" w:hAnsi="Times New Roman" w:cs="Times New Roman"/>
          <w:sz w:val="28"/>
          <w:szCs w:val="28"/>
        </w:rPr>
        <w:t>Видеоролики:</w:t>
      </w:r>
      <w:r w:rsidR="00BB21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21A69" w:rsidRPr="00481F8A">
        <w:rPr>
          <w:rFonts w:ascii="Times New Roman" w:eastAsia="Times New Roman" w:hAnsi="Times New Roman" w:cs="Times New Roman"/>
          <w:sz w:val="28"/>
          <w:szCs w:val="28"/>
        </w:rPr>
        <w:t>хронометраж не более 30 сек;</w:t>
      </w:r>
      <w:r w:rsidR="00621A69" w:rsidRPr="00481F8A">
        <w:rPr>
          <w:rFonts w:ascii="Times New Roman" w:eastAsia="Times New Roman" w:hAnsi="Times New Roman" w:cs="Times New Roman"/>
          <w:sz w:val="28"/>
          <w:szCs w:val="28"/>
        </w:rPr>
        <w:br/>
        <w:t>рекомендованные форматы - mp4;</w:t>
      </w:r>
      <w:r w:rsidR="00BB21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21A69" w:rsidRPr="00481F8A">
        <w:rPr>
          <w:rFonts w:ascii="Times New Roman" w:eastAsia="Times New Roman" w:hAnsi="Times New Roman" w:cs="Times New Roman"/>
          <w:sz w:val="28"/>
          <w:szCs w:val="28"/>
        </w:rPr>
        <w:t>видео</w:t>
      </w:r>
      <w:r w:rsidR="00AF6BF0">
        <w:rPr>
          <w:rFonts w:ascii="Times New Roman" w:eastAsia="Times New Roman" w:hAnsi="Times New Roman" w:cs="Times New Roman"/>
          <w:sz w:val="28"/>
          <w:szCs w:val="28"/>
        </w:rPr>
        <w:t>ролик должен отражать тематику К</w:t>
      </w:r>
      <w:r w:rsidR="00621A69" w:rsidRPr="00481F8A">
        <w:rPr>
          <w:rFonts w:ascii="Times New Roman" w:eastAsia="Times New Roman" w:hAnsi="Times New Roman" w:cs="Times New Roman"/>
          <w:sz w:val="28"/>
          <w:szCs w:val="28"/>
        </w:rPr>
        <w:t>онкурса.</w:t>
      </w:r>
    </w:p>
    <w:p w:rsidR="00927C23" w:rsidRPr="00481F8A" w:rsidRDefault="00410AEF" w:rsidP="00481F8A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1F8A">
        <w:rPr>
          <w:rFonts w:ascii="Times New Roman" w:hAnsi="Times New Roman" w:cs="Times New Roman"/>
          <w:sz w:val="28"/>
          <w:szCs w:val="28"/>
        </w:rPr>
        <w:t>5.2.</w:t>
      </w:r>
      <w:r w:rsidRPr="00481F8A">
        <w:rPr>
          <w:rFonts w:ascii="Times New Roman" w:eastAsia="Times New Roman" w:hAnsi="Times New Roman" w:cs="Times New Roman"/>
          <w:sz w:val="28"/>
          <w:szCs w:val="28"/>
        </w:rPr>
        <w:t xml:space="preserve">Буклеты должны представлять собой сложенный втрое лист бумаги формата А-4, выполненный на компьютере в цветном варианте. Содержание буклета должно полностью </w:t>
      </w:r>
      <w:r w:rsidR="00AF6BF0">
        <w:rPr>
          <w:rFonts w:ascii="Times New Roman" w:eastAsia="Times New Roman" w:hAnsi="Times New Roman" w:cs="Times New Roman"/>
          <w:sz w:val="28"/>
          <w:szCs w:val="28"/>
        </w:rPr>
        <w:t>соответствовать тематике К</w:t>
      </w:r>
      <w:r w:rsidRPr="00481F8A">
        <w:rPr>
          <w:rFonts w:ascii="Times New Roman" w:eastAsia="Times New Roman" w:hAnsi="Times New Roman" w:cs="Times New Roman"/>
          <w:sz w:val="28"/>
          <w:szCs w:val="28"/>
        </w:rPr>
        <w:t>онкурса. Обязательным является использование текста и изображений. Использование фотографий, графиков, рисунков, таблиц и т.п. не должно превышать  30% от общей информации.</w:t>
      </w:r>
      <w:r w:rsidR="00DA6AF2" w:rsidRPr="00481F8A">
        <w:rPr>
          <w:rFonts w:ascii="Times New Roman" w:hAnsi="Times New Roman" w:cs="Times New Roman"/>
          <w:sz w:val="28"/>
          <w:szCs w:val="28"/>
        </w:rPr>
        <w:t xml:space="preserve"> </w:t>
      </w:r>
      <w:r w:rsidRPr="00481F8A">
        <w:rPr>
          <w:rFonts w:ascii="Times New Roman" w:eastAsia="Times New Roman" w:hAnsi="Times New Roman" w:cs="Times New Roman"/>
          <w:sz w:val="28"/>
          <w:szCs w:val="28"/>
        </w:rPr>
        <w:t xml:space="preserve">Буклеты </w:t>
      </w:r>
      <w:r w:rsidR="00EC0ADC">
        <w:rPr>
          <w:rFonts w:ascii="Times New Roman" w:eastAsia="Times New Roman" w:hAnsi="Times New Roman" w:cs="Times New Roman"/>
          <w:sz w:val="28"/>
          <w:szCs w:val="28"/>
        </w:rPr>
        <w:t>предоставляются в печатном виде.</w:t>
      </w:r>
    </w:p>
    <w:p w:rsidR="00481F8A" w:rsidRPr="00481F8A" w:rsidRDefault="00481F8A" w:rsidP="00481F8A">
      <w:pPr>
        <w:spacing w:after="0"/>
        <w:ind w:firstLine="33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7C23" w:rsidRPr="00481F8A" w:rsidRDefault="00725383" w:rsidP="00481F8A">
      <w:pPr>
        <w:spacing w:after="0"/>
        <w:ind w:firstLine="33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1F8A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927C23" w:rsidRPr="00481F8A">
        <w:rPr>
          <w:rFonts w:ascii="Times New Roman" w:eastAsia="Times New Roman" w:hAnsi="Times New Roman" w:cs="Times New Roman"/>
          <w:b/>
          <w:sz w:val="28"/>
          <w:szCs w:val="28"/>
        </w:rPr>
        <w:t>Основные критерии оценки конкурсных материалов:</w:t>
      </w:r>
    </w:p>
    <w:p w:rsidR="00EC0ADC" w:rsidRPr="00EC0ADC" w:rsidRDefault="00927C23" w:rsidP="00EC0ADC">
      <w:pPr>
        <w:spacing w:after="0"/>
        <w:ind w:firstLine="708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EC0ADC">
        <w:rPr>
          <w:rStyle w:val="a6"/>
          <w:rFonts w:ascii="Times New Roman" w:hAnsi="Times New Roman" w:cs="Times New Roman"/>
          <w:b w:val="0"/>
          <w:sz w:val="28"/>
          <w:szCs w:val="28"/>
        </w:rPr>
        <w:t>6.1</w:t>
      </w:r>
      <w:r w:rsidRPr="00481F8A">
        <w:rPr>
          <w:rStyle w:val="a6"/>
          <w:b w:val="0"/>
          <w:sz w:val="28"/>
          <w:szCs w:val="28"/>
        </w:rPr>
        <w:t xml:space="preserve">. </w:t>
      </w:r>
      <w:r w:rsidR="00EC0ADC" w:rsidRPr="00EC0ADC">
        <w:rPr>
          <w:rFonts w:ascii="Times New Roman" w:eastAsia="Times New Roman" w:hAnsi="Times New Roman" w:cs="Times New Roman"/>
          <w:sz w:val="28"/>
          <w:szCs w:val="28"/>
        </w:rPr>
        <w:t xml:space="preserve">Видеоролик </w:t>
      </w:r>
      <w:r w:rsidR="00EC0ADC" w:rsidRPr="00EC0ADC">
        <w:rPr>
          <w:rFonts w:ascii="Times New Roman" w:eastAsia="Times New Roman" w:hAnsi="Times New Roman" w:cs="Times New Roman"/>
          <w:bCs/>
          <w:sz w:val="28"/>
          <w:szCs w:val="28"/>
        </w:rPr>
        <w:t>«На страже закона против коррупции»</w:t>
      </w:r>
      <w:r w:rsidR="00EC0ADC" w:rsidRPr="00EC0AD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C0ADC" w:rsidRDefault="00EC0ADC" w:rsidP="00EC0ADC">
      <w:pPr>
        <w:spacing w:after="0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Видеоролик представляется на диске в формате CD.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Д</w:t>
      </w:r>
      <w:r w:rsidRPr="00481F8A">
        <w:rPr>
          <w:rFonts w:ascii="Times New Roman" w:eastAsia="Times New Roman" w:hAnsi="Times New Roman" w:cs="Times New Roman"/>
          <w:sz w:val="28"/>
          <w:szCs w:val="28"/>
        </w:rPr>
        <w:t xml:space="preserve">иск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должен быть вложен в конверт  и подписан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="009E4E2F">
        <w:rPr>
          <w:rFonts w:ascii="Times New Roman" w:eastAsia="Times New Roman" w:hAnsi="Times New Roman" w:cs="Times New Roman"/>
          <w:sz w:val="28"/>
          <w:szCs w:val="28"/>
        </w:rPr>
        <w:t xml:space="preserve">маркером. </w:t>
      </w: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481F8A">
        <w:rPr>
          <w:rFonts w:ascii="Times New Roman" w:eastAsia="Times New Roman" w:hAnsi="Times New Roman" w:cs="Times New Roman"/>
          <w:sz w:val="28"/>
          <w:szCs w:val="28"/>
        </w:rPr>
        <w:t>а лицевой стороне конверта, внизу по центру (сверху и снизу отступ по 2 см)</w:t>
      </w:r>
      <w:r w:rsidR="000F27CC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81F8A">
        <w:rPr>
          <w:rFonts w:ascii="Times New Roman" w:eastAsia="Times New Roman" w:hAnsi="Times New Roman" w:cs="Times New Roman"/>
          <w:sz w:val="28"/>
          <w:szCs w:val="28"/>
        </w:rPr>
        <w:t xml:space="preserve">имя, фамилия участника, </w:t>
      </w:r>
      <w:r w:rsidR="000F27CC">
        <w:rPr>
          <w:rFonts w:ascii="Times New Roman" w:eastAsia="Times New Roman" w:hAnsi="Times New Roman" w:cs="Times New Roman"/>
          <w:sz w:val="28"/>
          <w:szCs w:val="28"/>
        </w:rPr>
        <w:t>курс</w:t>
      </w:r>
      <w:r w:rsidRPr="00481F8A">
        <w:rPr>
          <w:rFonts w:ascii="Times New Roman" w:eastAsia="Times New Roman" w:hAnsi="Times New Roman" w:cs="Times New Roman"/>
          <w:sz w:val="28"/>
          <w:szCs w:val="28"/>
        </w:rPr>
        <w:t xml:space="preserve">, название </w:t>
      </w:r>
      <w:proofErr w:type="gramStart"/>
      <w:r w:rsidRPr="00481F8A">
        <w:rPr>
          <w:rFonts w:ascii="Times New Roman" w:eastAsia="Times New Roman" w:hAnsi="Times New Roman" w:cs="Times New Roman"/>
          <w:sz w:val="28"/>
          <w:szCs w:val="28"/>
        </w:rPr>
        <w:t>работы,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81F8A">
        <w:rPr>
          <w:rFonts w:ascii="Times New Roman" w:eastAsia="Times New Roman" w:hAnsi="Times New Roman" w:cs="Times New Roman"/>
          <w:sz w:val="28"/>
          <w:szCs w:val="28"/>
        </w:rPr>
        <w:t xml:space="preserve"> Ф.И.О.</w:t>
      </w:r>
      <w:proofErr w:type="gramEnd"/>
      <w:r w:rsidRPr="00481F8A">
        <w:rPr>
          <w:rFonts w:ascii="Times New Roman" w:eastAsia="Times New Roman" w:hAnsi="Times New Roman" w:cs="Times New Roman"/>
          <w:sz w:val="28"/>
          <w:szCs w:val="28"/>
        </w:rPr>
        <w:t xml:space="preserve"> педагога, название учреждения, город (район), год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81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12690" w:rsidRDefault="00EC0ADC" w:rsidP="00A12690">
      <w:pPr>
        <w:pStyle w:val="a5"/>
        <w:spacing w:line="276" w:lineRule="auto"/>
        <w:ind w:firstLine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Критерии оценивания видеоролика</w:t>
      </w:r>
      <w:r w:rsidRPr="00481F8A">
        <w:rPr>
          <w:sz w:val="28"/>
          <w:szCs w:val="28"/>
        </w:rPr>
        <w:t>:</w:t>
      </w:r>
    </w:p>
    <w:p w:rsidR="00A12690" w:rsidRDefault="00EC0ADC" w:rsidP="00A12690">
      <w:pPr>
        <w:pStyle w:val="a5"/>
        <w:spacing w:line="276" w:lineRule="auto"/>
        <w:ind w:firstLine="360"/>
        <w:contextualSpacing/>
        <w:jc w:val="both"/>
        <w:rPr>
          <w:sz w:val="28"/>
          <w:szCs w:val="28"/>
        </w:rPr>
      </w:pPr>
      <w:r w:rsidRPr="00A12690">
        <w:rPr>
          <w:sz w:val="28"/>
          <w:szCs w:val="28"/>
        </w:rPr>
        <w:t>−</w:t>
      </w:r>
      <w:r w:rsidRPr="00A12690">
        <w:rPr>
          <w:sz w:val="28"/>
          <w:szCs w:val="28"/>
        </w:rPr>
        <w:tab/>
        <w:t>соответствие работы заявленной теме;</w:t>
      </w:r>
    </w:p>
    <w:p w:rsidR="00A12690" w:rsidRDefault="00EC0ADC" w:rsidP="00A12690">
      <w:pPr>
        <w:pStyle w:val="a5"/>
        <w:spacing w:line="276" w:lineRule="auto"/>
        <w:ind w:firstLine="360"/>
        <w:contextualSpacing/>
        <w:jc w:val="both"/>
        <w:rPr>
          <w:sz w:val="28"/>
          <w:szCs w:val="28"/>
        </w:rPr>
      </w:pPr>
      <w:r w:rsidRPr="00A12690">
        <w:rPr>
          <w:sz w:val="28"/>
          <w:szCs w:val="28"/>
        </w:rPr>
        <w:t>−</w:t>
      </w:r>
      <w:r w:rsidRPr="00A12690">
        <w:rPr>
          <w:sz w:val="28"/>
          <w:szCs w:val="28"/>
        </w:rPr>
        <w:tab/>
        <w:t>аргументированность и глубина раскрытия темы, ясность представления;</w:t>
      </w:r>
    </w:p>
    <w:p w:rsidR="00A12690" w:rsidRDefault="00EC0ADC" w:rsidP="00A12690">
      <w:pPr>
        <w:pStyle w:val="a5"/>
        <w:spacing w:line="276" w:lineRule="auto"/>
        <w:ind w:firstLine="360"/>
        <w:contextualSpacing/>
        <w:jc w:val="both"/>
        <w:rPr>
          <w:sz w:val="28"/>
          <w:szCs w:val="28"/>
        </w:rPr>
      </w:pPr>
      <w:r w:rsidRPr="00A12690">
        <w:rPr>
          <w:sz w:val="28"/>
          <w:szCs w:val="28"/>
        </w:rPr>
        <w:t>−</w:t>
      </w:r>
      <w:r w:rsidRPr="00A12690">
        <w:rPr>
          <w:sz w:val="28"/>
          <w:szCs w:val="28"/>
        </w:rPr>
        <w:tab/>
        <w:t>оригинальность видеоролика (новизна идеи);</w:t>
      </w:r>
    </w:p>
    <w:p w:rsidR="00A12690" w:rsidRDefault="00EC0ADC" w:rsidP="00A12690">
      <w:pPr>
        <w:pStyle w:val="a5"/>
        <w:spacing w:line="276" w:lineRule="auto"/>
        <w:ind w:firstLine="360"/>
        <w:contextualSpacing/>
        <w:jc w:val="both"/>
        <w:rPr>
          <w:sz w:val="28"/>
          <w:szCs w:val="28"/>
        </w:rPr>
      </w:pPr>
      <w:r w:rsidRPr="00A12690">
        <w:rPr>
          <w:sz w:val="28"/>
          <w:szCs w:val="28"/>
        </w:rPr>
        <w:t>−</w:t>
      </w:r>
      <w:r w:rsidRPr="00A12690">
        <w:rPr>
          <w:sz w:val="28"/>
          <w:szCs w:val="28"/>
        </w:rPr>
        <w:tab/>
        <w:t>информативность.</w:t>
      </w:r>
    </w:p>
    <w:p w:rsidR="00A12690" w:rsidRDefault="00EC0ADC" w:rsidP="00A12690">
      <w:pPr>
        <w:pStyle w:val="a5"/>
        <w:spacing w:line="276" w:lineRule="auto"/>
        <w:ind w:firstLine="360"/>
        <w:contextualSpacing/>
        <w:jc w:val="both"/>
        <w:rPr>
          <w:sz w:val="28"/>
          <w:szCs w:val="28"/>
        </w:rPr>
      </w:pPr>
      <w:r w:rsidRPr="00A12690">
        <w:rPr>
          <w:sz w:val="28"/>
          <w:szCs w:val="28"/>
        </w:rPr>
        <w:t>Техническая экспертная оценка видеороликов осуществляется по следующим критериям:</w:t>
      </w:r>
    </w:p>
    <w:p w:rsidR="00A12690" w:rsidRDefault="00EC0ADC" w:rsidP="00A12690">
      <w:pPr>
        <w:pStyle w:val="a5"/>
        <w:spacing w:line="276" w:lineRule="auto"/>
        <w:ind w:firstLine="360"/>
        <w:contextualSpacing/>
        <w:jc w:val="both"/>
        <w:rPr>
          <w:sz w:val="28"/>
          <w:szCs w:val="28"/>
        </w:rPr>
      </w:pPr>
      <w:r w:rsidRPr="00A12690">
        <w:rPr>
          <w:sz w:val="28"/>
          <w:szCs w:val="28"/>
        </w:rPr>
        <w:t>−</w:t>
      </w:r>
      <w:r w:rsidRPr="00A12690">
        <w:rPr>
          <w:sz w:val="28"/>
          <w:szCs w:val="28"/>
        </w:rPr>
        <w:tab/>
        <w:t>качество видеосъемки;</w:t>
      </w:r>
    </w:p>
    <w:p w:rsidR="00A12690" w:rsidRDefault="00EC0ADC" w:rsidP="00A12690">
      <w:pPr>
        <w:pStyle w:val="a5"/>
        <w:spacing w:line="276" w:lineRule="auto"/>
        <w:ind w:firstLine="360"/>
        <w:contextualSpacing/>
        <w:jc w:val="both"/>
        <w:rPr>
          <w:sz w:val="28"/>
          <w:szCs w:val="28"/>
        </w:rPr>
      </w:pPr>
      <w:r w:rsidRPr="00A12690">
        <w:rPr>
          <w:sz w:val="28"/>
          <w:szCs w:val="28"/>
        </w:rPr>
        <w:t>−</w:t>
      </w:r>
      <w:r w:rsidRPr="00A12690">
        <w:rPr>
          <w:sz w:val="28"/>
          <w:szCs w:val="28"/>
        </w:rPr>
        <w:tab/>
        <w:t>уровень владения специальными выразительными средствами;</w:t>
      </w:r>
    </w:p>
    <w:p w:rsidR="00A12690" w:rsidRDefault="00EC0ADC" w:rsidP="00A12690">
      <w:pPr>
        <w:pStyle w:val="a5"/>
        <w:spacing w:line="276" w:lineRule="auto"/>
        <w:ind w:firstLine="360"/>
        <w:contextualSpacing/>
        <w:jc w:val="both"/>
        <w:rPr>
          <w:sz w:val="28"/>
          <w:szCs w:val="28"/>
        </w:rPr>
      </w:pPr>
      <w:r w:rsidRPr="00A12690">
        <w:rPr>
          <w:sz w:val="28"/>
          <w:szCs w:val="28"/>
        </w:rPr>
        <w:t>−</w:t>
      </w:r>
      <w:r w:rsidRPr="00A12690">
        <w:rPr>
          <w:sz w:val="28"/>
          <w:szCs w:val="28"/>
        </w:rPr>
        <w:tab/>
        <w:t>эстетичность работы (общее эмоциональное восприятие);</w:t>
      </w:r>
    </w:p>
    <w:p w:rsidR="00EC0ADC" w:rsidRPr="00EC0ADC" w:rsidRDefault="00EC0ADC" w:rsidP="00A12690">
      <w:pPr>
        <w:pStyle w:val="a5"/>
        <w:spacing w:line="276" w:lineRule="auto"/>
        <w:ind w:firstLine="360"/>
        <w:contextualSpacing/>
        <w:jc w:val="both"/>
        <w:rPr>
          <w:rStyle w:val="a6"/>
          <w:b w:val="0"/>
          <w:bCs w:val="0"/>
          <w:sz w:val="28"/>
          <w:szCs w:val="28"/>
        </w:rPr>
      </w:pPr>
      <w:r w:rsidRPr="00A12690">
        <w:rPr>
          <w:sz w:val="28"/>
          <w:szCs w:val="28"/>
        </w:rPr>
        <w:t>−</w:t>
      </w:r>
      <w:r w:rsidRPr="00A12690">
        <w:rPr>
          <w:sz w:val="28"/>
          <w:szCs w:val="28"/>
        </w:rPr>
        <w:tab/>
        <w:t>соответствие работы заявленным требованиям.</w:t>
      </w:r>
    </w:p>
    <w:p w:rsidR="00927C23" w:rsidRPr="00481F8A" w:rsidRDefault="00EC0ADC" w:rsidP="00EC0ADC">
      <w:pPr>
        <w:pStyle w:val="a5"/>
        <w:spacing w:line="276" w:lineRule="auto"/>
        <w:ind w:firstLine="708"/>
        <w:contextualSpacing/>
        <w:jc w:val="both"/>
        <w:rPr>
          <w:b/>
          <w:sz w:val="28"/>
          <w:szCs w:val="28"/>
        </w:rPr>
      </w:pPr>
      <w:r>
        <w:rPr>
          <w:rStyle w:val="a6"/>
          <w:b w:val="0"/>
          <w:sz w:val="28"/>
          <w:szCs w:val="28"/>
        </w:rPr>
        <w:lastRenderedPageBreak/>
        <w:t>6.2.</w:t>
      </w:r>
      <w:r w:rsidR="00927C23" w:rsidRPr="00481F8A">
        <w:rPr>
          <w:rStyle w:val="a6"/>
          <w:b w:val="0"/>
          <w:sz w:val="28"/>
          <w:szCs w:val="28"/>
        </w:rPr>
        <w:t>Буклеты</w:t>
      </w:r>
      <w:r w:rsidR="00DA0BAF" w:rsidRPr="00481F8A">
        <w:rPr>
          <w:rStyle w:val="a6"/>
          <w:b w:val="0"/>
          <w:sz w:val="28"/>
          <w:szCs w:val="28"/>
        </w:rPr>
        <w:t xml:space="preserve"> </w:t>
      </w:r>
      <w:r w:rsidR="00DA0BAF" w:rsidRPr="00481F8A">
        <w:rPr>
          <w:b/>
          <w:bCs/>
          <w:sz w:val="28"/>
          <w:szCs w:val="28"/>
        </w:rPr>
        <w:t>«</w:t>
      </w:r>
      <w:r w:rsidR="00DA0BAF" w:rsidRPr="00481F8A">
        <w:rPr>
          <w:bCs/>
          <w:sz w:val="28"/>
          <w:szCs w:val="28"/>
        </w:rPr>
        <w:t>На страже закона против коррупции»</w:t>
      </w:r>
      <w:r w:rsidR="00927C23" w:rsidRPr="00481F8A">
        <w:rPr>
          <w:rStyle w:val="a6"/>
          <w:b w:val="0"/>
          <w:sz w:val="28"/>
          <w:szCs w:val="28"/>
        </w:rPr>
        <w:t xml:space="preserve"> представляют собой информационно-просветительский материал малой формы.</w:t>
      </w:r>
      <w:r w:rsidR="00927C23" w:rsidRPr="00481F8A">
        <w:rPr>
          <w:b/>
          <w:sz w:val="28"/>
          <w:szCs w:val="28"/>
        </w:rPr>
        <w:t xml:space="preserve"> </w:t>
      </w:r>
    </w:p>
    <w:p w:rsidR="00927C23" w:rsidRPr="00481F8A" w:rsidRDefault="00927C23" w:rsidP="00EC0ADC">
      <w:pPr>
        <w:pStyle w:val="a5"/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481F8A">
        <w:rPr>
          <w:sz w:val="28"/>
          <w:szCs w:val="28"/>
        </w:rPr>
        <w:t>Буклет должен быть написан доступным и понятным языком. Материал должен демонстрировать хорошее понимание автором проблематики, знание ее основ.</w:t>
      </w:r>
      <w:r w:rsidR="00EC0ADC">
        <w:rPr>
          <w:sz w:val="28"/>
          <w:szCs w:val="28"/>
        </w:rPr>
        <w:t xml:space="preserve"> </w:t>
      </w:r>
      <w:r w:rsidRPr="00481F8A">
        <w:rPr>
          <w:sz w:val="28"/>
          <w:szCs w:val="28"/>
        </w:rPr>
        <w:t>При создании буклета необходимо четко представлять интересы аудитории, для которой он создается.</w:t>
      </w:r>
    </w:p>
    <w:p w:rsidR="00927C23" w:rsidRPr="00481F8A" w:rsidRDefault="00EC0ADC" w:rsidP="00EC0ADC">
      <w:pPr>
        <w:pStyle w:val="a5"/>
        <w:spacing w:line="276" w:lineRule="auto"/>
        <w:ind w:firstLine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Критерии оценивания буклета</w:t>
      </w:r>
      <w:r w:rsidR="00927C23" w:rsidRPr="00481F8A">
        <w:rPr>
          <w:sz w:val="28"/>
          <w:szCs w:val="28"/>
        </w:rPr>
        <w:t>:</w:t>
      </w:r>
    </w:p>
    <w:p w:rsidR="00927C23" w:rsidRPr="00481F8A" w:rsidRDefault="00927C23" w:rsidP="00481F8A">
      <w:pPr>
        <w:pStyle w:val="a5"/>
        <w:numPr>
          <w:ilvl w:val="0"/>
          <w:numId w:val="2"/>
        </w:numPr>
        <w:spacing w:line="276" w:lineRule="auto"/>
        <w:contextualSpacing/>
        <w:jc w:val="both"/>
        <w:rPr>
          <w:sz w:val="28"/>
          <w:szCs w:val="28"/>
        </w:rPr>
      </w:pPr>
      <w:r w:rsidRPr="00481F8A">
        <w:rPr>
          <w:sz w:val="28"/>
          <w:szCs w:val="28"/>
        </w:rPr>
        <w:t>художественное оформление (дизайн),</w:t>
      </w:r>
    </w:p>
    <w:p w:rsidR="00927C23" w:rsidRPr="00481F8A" w:rsidRDefault="00927C23" w:rsidP="00481F8A">
      <w:pPr>
        <w:pStyle w:val="a5"/>
        <w:numPr>
          <w:ilvl w:val="0"/>
          <w:numId w:val="2"/>
        </w:numPr>
        <w:spacing w:line="276" w:lineRule="auto"/>
        <w:contextualSpacing/>
        <w:jc w:val="both"/>
        <w:rPr>
          <w:sz w:val="28"/>
          <w:szCs w:val="28"/>
        </w:rPr>
      </w:pPr>
      <w:r w:rsidRPr="00481F8A">
        <w:rPr>
          <w:sz w:val="28"/>
          <w:szCs w:val="28"/>
        </w:rPr>
        <w:t>полнота  и точность информации,</w:t>
      </w:r>
    </w:p>
    <w:p w:rsidR="00927C23" w:rsidRPr="00481F8A" w:rsidRDefault="00927C23" w:rsidP="00481F8A">
      <w:pPr>
        <w:pStyle w:val="a5"/>
        <w:numPr>
          <w:ilvl w:val="0"/>
          <w:numId w:val="2"/>
        </w:numPr>
        <w:spacing w:line="276" w:lineRule="auto"/>
        <w:contextualSpacing/>
        <w:jc w:val="both"/>
        <w:rPr>
          <w:sz w:val="28"/>
          <w:szCs w:val="28"/>
        </w:rPr>
      </w:pPr>
      <w:r w:rsidRPr="00481F8A">
        <w:rPr>
          <w:sz w:val="28"/>
          <w:szCs w:val="28"/>
        </w:rPr>
        <w:t>привлекательность/яркость/креативность,</w:t>
      </w:r>
    </w:p>
    <w:p w:rsidR="00927C23" w:rsidRPr="00481F8A" w:rsidRDefault="00927C23" w:rsidP="00481F8A">
      <w:pPr>
        <w:pStyle w:val="a5"/>
        <w:numPr>
          <w:ilvl w:val="0"/>
          <w:numId w:val="2"/>
        </w:numPr>
        <w:spacing w:line="276" w:lineRule="auto"/>
        <w:contextualSpacing/>
        <w:jc w:val="both"/>
        <w:rPr>
          <w:sz w:val="28"/>
          <w:szCs w:val="28"/>
        </w:rPr>
      </w:pPr>
      <w:r w:rsidRPr="00481F8A">
        <w:rPr>
          <w:sz w:val="28"/>
          <w:szCs w:val="28"/>
        </w:rPr>
        <w:t>соответствие теме конкурса,</w:t>
      </w:r>
    </w:p>
    <w:p w:rsidR="00927C23" w:rsidRPr="00481F8A" w:rsidRDefault="00927C23" w:rsidP="00481F8A">
      <w:pPr>
        <w:pStyle w:val="a5"/>
        <w:numPr>
          <w:ilvl w:val="0"/>
          <w:numId w:val="2"/>
        </w:numPr>
        <w:spacing w:line="276" w:lineRule="auto"/>
        <w:contextualSpacing/>
        <w:jc w:val="both"/>
        <w:rPr>
          <w:sz w:val="28"/>
          <w:szCs w:val="28"/>
        </w:rPr>
      </w:pPr>
      <w:r w:rsidRPr="00481F8A">
        <w:rPr>
          <w:sz w:val="28"/>
          <w:szCs w:val="28"/>
        </w:rPr>
        <w:t>доходчивость, доступность, эмоциональная нагрузка представленного материала,</w:t>
      </w:r>
    </w:p>
    <w:p w:rsidR="00EC0ADC" w:rsidRPr="007F357D" w:rsidRDefault="00927C23" w:rsidP="00EC0ADC">
      <w:pPr>
        <w:pStyle w:val="a5"/>
        <w:numPr>
          <w:ilvl w:val="0"/>
          <w:numId w:val="2"/>
        </w:numPr>
        <w:spacing w:line="276" w:lineRule="auto"/>
        <w:contextualSpacing/>
        <w:jc w:val="both"/>
        <w:rPr>
          <w:sz w:val="28"/>
          <w:szCs w:val="28"/>
        </w:rPr>
      </w:pPr>
      <w:r w:rsidRPr="007F357D">
        <w:rPr>
          <w:sz w:val="28"/>
          <w:szCs w:val="28"/>
        </w:rPr>
        <w:t>соответствие фотографий и других изображений содержанию текста.</w:t>
      </w:r>
    </w:p>
    <w:p w:rsidR="00EC0ADC" w:rsidRPr="00481F8A" w:rsidRDefault="00EC0ADC" w:rsidP="000F27CC">
      <w:pPr>
        <w:spacing w:after="0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1F8A">
        <w:rPr>
          <w:rFonts w:ascii="Times New Roman" w:eastAsia="Times New Roman" w:hAnsi="Times New Roman" w:cs="Times New Roman"/>
          <w:sz w:val="28"/>
          <w:szCs w:val="28"/>
        </w:rPr>
        <w:t>6.3. Работы, присылаемые на Конкурс, не возвращаются.</w:t>
      </w:r>
    </w:p>
    <w:p w:rsidR="00EC0ADC" w:rsidRDefault="00AF6BF0" w:rsidP="000F27CC">
      <w:pPr>
        <w:spacing w:after="0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6.4. Представленная к К</w:t>
      </w:r>
      <w:r w:rsidR="00EC0ADC" w:rsidRPr="00481F8A">
        <w:rPr>
          <w:rFonts w:ascii="Times New Roman" w:hAnsi="Times New Roman" w:cs="Times New Roman"/>
          <w:sz w:val="28"/>
          <w:szCs w:val="28"/>
        </w:rPr>
        <w:t>онкурсу творческая работа не может быть использована ранее в других конкурсных мероприятиях.</w:t>
      </w:r>
    </w:p>
    <w:p w:rsidR="0048319F" w:rsidRDefault="0048319F" w:rsidP="000F27C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8319F" w:rsidRDefault="0048319F" w:rsidP="00E03B3F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48319F">
        <w:rPr>
          <w:rFonts w:ascii="Times New Roman" w:eastAsia="Times New Roman" w:hAnsi="Times New Roman" w:cs="Times New Roman"/>
          <w:b/>
          <w:sz w:val="28"/>
          <w:szCs w:val="28"/>
        </w:rPr>
        <w:t xml:space="preserve">.  </w:t>
      </w:r>
      <w:r>
        <w:rPr>
          <w:rFonts w:ascii="Times New Roman" w:hAnsi="Times New Roman" w:cs="Times New Roman"/>
          <w:b/>
          <w:sz w:val="28"/>
          <w:szCs w:val="28"/>
        </w:rPr>
        <w:t>Авторские права</w:t>
      </w:r>
    </w:p>
    <w:p w:rsidR="000F27CC" w:rsidRDefault="0048319F" w:rsidP="00E03B3F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7.1.О</w:t>
      </w:r>
      <w:r w:rsidRPr="0048319F">
        <w:rPr>
          <w:rFonts w:ascii="Times New Roman" w:eastAsia="Times New Roman" w:hAnsi="Times New Roman" w:cs="Times New Roman"/>
          <w:sz w:val="28"/>
          <w:szCs w:val="28"/>
        </w:rPr>
        <w:t>тветственность за соблюдение авторских прав работы, участвующей в конкурсе, несет автор, п</w:t>
      </w:r>
      <w:r>
        <w:rPr>
          <w:rFonts w:ascii="Times New Roman" w:hAnsi="Times New Roman" w:cs="Times New Roman"/>
          <w:sz w:val="28"/>
          <w:szCs w:val="28"/>
        </w:rPr>
        <w:t xml:space="preserve">риславший данную работу. </w:t>
      </w:r>
    </w:p>
    <w:p w:rsidR="0048319F" w:rsidRDefault="0048319F" w:rsidP="00E03B3F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7.2.П</w:t>
      </w:r>
      <w:r w:rsidRPr="0048319F">
        <w:rPr>
          <w:rFonts w:ascii="Times New Roman" w:eastAsia="Times New Roman" w:hAnsi="Times New Roman" w:cs="Times New Roman"/>
          <w:sz w:val="28"/>
          <w:szCs w:val="28"/>
        </w:rPr>
        <w:t>рисылая свою работу на Конкурс, автор автоматически дает право организаторам Конкурса на использование представленного материала (размещение в сети интернет, телепрограммах, участие в творческих проектах, публикации в СМИ, дальней</w:t>
      </w:r>
      <w:r>
        <w:rPr>
          <w:rFonts w:ascii="Times New Roman" w:hAnsi="Times New Roman" w:cs="Times New Roman"/>
          <w:sz w:val="28"/>
          <w:szCs w:val="28"/>
        </w:rPr>
        <w:t>шее тиражирование и т. п.).</w:t>
      </w:r>
    </w:p>
    <w:p w:rsidR="0048319F" w:rsidRPr="0048319F" w:rsidRDefault="0048319F" w:rsidP="00E03B3F"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7.3.В</w:t>
      </w:r>
      <w:r w:rsidRPr="0048319F">
        <w:rPr>
          <w:rFonts w:ascii="Times New Roman" w:eastAsia="Times New Roman" w:hAnsi="Times New Roman" w:cs="Times New Roman"/>
          <w:sz w:val="28"/>
          <w:szCs w:val="28"/>
        </w:rPr>
        <w:t xml:space="preserve"> случ</w:t>
      </w:r>
      <w:r w:rsidR="00AF6BF0">
        <w:rPr>
          <w:rFonts w:ascii="Times New Roman" w:eastAsia="Times New Roman" w:hAnsi="Times New Roman" w:cs="Times New Roman"/>
          <w:sz w:val="28"/>
          <w:szCs w:val="28"/>
        </w:rPr>
        <w:t>ае необходимости, организаторы К</w:t>
      </w:r>
      <w:r w:rsidRPr="0048319F">
        <w:rPr>
          <w:rFonts w:ascii="Times New Roman" w:eastAsia="Times New Roman" w:hAnsi="Times New Roman" w:cs="Times New Roman"/>
          <w:sz w:val="28"/>
          <w:szCs w:val="28"/>
        </w:rPr>
        <w:t>онкурса могут запросит</w:t>
      </w:r>
      <w:r w:rsidR="000F27CC">
        <w:rPr>
          <w:rFonts w:ascii="Times New Roman" w:hAnsi="Times New Roman" w:cs="Times New Roman"/>
          <w:sz w:val="28"/>
          <w:szCs w:val="28"/>
        </w:rPr>
        <w:t>ь у автора оригинал видеоролика и буклета.</w:t>
      </w:r>
    </w:p>
    <w:p w:rsidR="00E03B3F" w:rsidRDefault="00E03B3F" w:rsidP="00481F8A">
      <w:pPr>
        <w:spacing w:before="100" w:beforeAutospacing="1" w:after="0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E61B2" w:rsidRPr="00481F8A" w:rsidRDefault="000F27CC" w:rsidP="00481F8A">
      <w:pPr>
        <w:spacing w:before="100" w:beforeAutospacing="1" w:after="0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8</w:t>
      </w:r>
      <w:r w:rsidR="00AF6BF0">
        <w:rPr>
          <w:rFonts w:ascii="Times New Roman" w:eastAsia="Times New Roman" w:hAnsi="Times New Roman" w:cs="Times New Roman"/>
          <w:b/>
          <w:bCs/>
          <w:sz w:val="28"/>
          <w:szCs w:val="28"/>
        </w:rPr>
        <w:t>. Подведение итогов К</w:t>
      </w:r>
      <w:r w:rsidR="00621A69" w:rsidRPr="00481F8A">
        <w:rPr>
          <w:rFonts w:ascii="Times New Roman" w:eastAsia="Times New Roman" w:hAnsi="Times New Roman" w:cs="Times New Roman"/>
          <w:b/>
          <w:bCs/>
          <w:sz w:val="28"/>
          <w:szCs w:val="28"/>
        </w:rPr>
        <w:t>онкурса</w:t>
      </w:r>
    </w:p>
    <w:p w:rsidR="00621A69" w:rsidRPr="00E03B3F" w:rsidRDefault="000F27CC" w:rsidP="00E03B3F">
      <w:pPr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5E61B2" w:rsidRPr="00481F8A">
        <w:rPr>
          <w:rFonts w:ascii="Times New Roman" w:eastAsia="Times New Roman" w:hAnsi="Times New Roman" w:cs="Times New Roman"/>
          <w:sz w:val="28"/>
          <w:szCs w:val="28"/>
        </w:rPr>
        <w:t xml:space="preserve">.1. </w:t>
      </w:r>
      <w:r w:rsidR="00E03B3F">
        <w:rPr>
          <w:rFonts w:ascii="Times New Roman" w:eastAsia="Times New Roman" w:hAnsi="Times New Roman" w:cs="Times New Roman"/>
          <w:sz w:val="28"/>
          <w:szCs w:val="28"/>
        </w:rPr>
        <w:t>З</w:t>
      </w:r>
      <w:r w:rsidR="005E61B2" w:rsidRPr="00481F8A">
        <w:rPr>
          <w:rFonts w:ascii="Times New Roman" w:eastAsia="Times New Roman" w:hAnsi="Times New Roman" w:cs="Times New Roman"/>
          <w:sz w:val="28"/>
          <w:szCs w:val="28"/>
        </w:rPr>
        <w:t>аявку (приложение</w:t>
      </w:r>
      <w:r w:rsidR="00E03B3F">
        <w:rPr>
          <w:rFonts w:ascii="Times New Roman" w:eastAsia="Times New Roman" w:hAnsi="Times New Roman" w:cs="Times New Roman"/>
          <w:sz w:val="28"/>
          <w:szCs w:val="28"/>
        </w:rPr>
        <w:t xml:space="preserve"> к Положению</w:t>
      </w:r>
      <w:r w:rsidR="005E61B2" w:rsidRPr="00481F8A">
        <w:rPr>
          <w:rFonts w:ascii="Times New Roman" w:eastAsia="Times New Roman" w:hAnsi="Times New Roman" w:cs="Times New Roman"/>
          <w:sz w:val="28"/>
          <w:szCs w:val="28"/>
        </w:rPr>
        <w:t>)</w:t>
      </w:r>
      <w:r w:rsidR="00E03B3F">
        <w:rPr>
          <w:rFonts w:ascii="Times New Roman" w:eastAsia="Times New Roman" w:hAnsi="Times New Roman" w:cs="Times New Roman"/>
          <w:sz w:val="28"/>
          <w:szCs w:val="28"/>
        </w:rPr>
        <w:t xml:space="preserve">, видеоролик, буклет </w:t>
      </w:r>
      <w:r w:rsidR="001274EF">
        <w:rPr>
          <w:rFonts w:ascii="Times New Roman" w:eastAsia="Times New Roman" w:hAnsi="Times New Roman" w:cs="Times New Roman"/>
          <w:sz w:val="28"/>
          <w:szCs w:val="28"/>
        </w:rPr>
        <w:t>направить не позднее 11</w:t>
      </w:r>
      <w:r w:rsidR="00CF5D5F">
        <w:rPr>
          <w:rFonts w:ascii="Times New Roman" w:eastAsia="Times New Roman" w:hAnsi="Times New Roman" w:cs="Times New Roman"/>
          <w:sz w:val="28"/>
          <w:szCs w:val="28"/>
        </w:rPr>
        <w:t xml:space="preserve"> ноября 2020 г. </w:t>
      </w:r>
      <w:r w:rsidR="00E03B3F">
        <w:rPr>
          <w:rFonts w:ascii="Times New Roman" w:eastAsia="Times New Roman" w:hAnsi="Times New Roman" w:cs="Times New Roman"/>
          <w:sz w:val="28"/>
          <w:szCs w:val="28"/>
        </w:rPr>
        <w:t xml:space="preserve">по адресу: </w:t>
      </w:r>
      <w:r w:rsidR="00E03B3F" w:rsidRPr="00732A9F">
        <w:rPr>
          <w:rFonts w:ascii="Times New Roman" w:eastAsia="Times New Roman" w:hAnsi="Times New Roman" w:cs="Times New Roman"/>
          <w:sz w:val="28"/>
          <w:szCs w:val="28"/>
        </w:rPr>
        <w:t xml:space="preserve">г. </w:t>
      </w:r>
      <w:proofErr w:type="gramStart"/>
      <w:r w:rsidR="00E03B3F" w:rsidRPr="00732A9F">
        <w:rPr>
          <w:rFonts w:ascii="Times New Roman" w:eastAsia="Times New Roman" w:hAnsi="Times New Roman" w:cs="Times New Roman"/>
          <w:sz w:val="28"/>
          <w:szCs w:val="28"/>
        </w:rPr>
        <w:t>Махачкала,</w:t>
      </w:r>
      <w:r w:rsidR="00E03B3F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proofErr w:type="gramEnd"/>
      <w:r w:rsidR="00E03B3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</w:t>
      </w:r>
      <w:r w:rsidR="00E03B3F" w:rsidRPr="00732A9F">
        <w:rPr>
          <w:rFonts w:ascii="Times New Roman" w:eastAsia="Times New Roman" w:hAnsi="Times New Roman" w:cs="Times New Roman"/>
          <w:sz w:val="28"/>
          <w:szCs w:val="28"/>
        </w:rPr>
        <w:t xml:space="preserve">ул. </w:t>
      </w:r>
      <w:proofErr w:type="spellStart"/>
      <w:r w:rsidR="00E03B3F" w:rsidRPr="00732A9F">
        <w:rPr>
          <w:rFonts w:ascii="Times New Roman" w:eastAsia="Times New Roman" w:hAnsi="Times New Roman" w:cs="Times New Roman"/>
          <w:sz w:val="28"/>
          <w:szCs w:val="28"/>
        </w:rPr>
        <w:t>Магомедтагирова</w:t>
      </w:r>
      <w:proofErr w:type="spellEnd"/>
      <w:r w:rsidR="00E03B3F" w:rsidRPr="00732A9F">
        <w:rPr>
          <w:rFonts w:ascii="Times New Roman" w:eastAsia="Times New Roman" w:hAnsi="Times New Roman" w:cs="Times New Roman"/>
          <w:sz w:val="28"/>
          <w:szCs w:val="28"/>
        </w:rPr>
        <w:t xml:space="preserve"> 159</w:t>
      </w:r>
      <w:r w:rsidR="00E03B3F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E03B3F" w:rsidRPr="00732A9F">
        <w:rPr>
          <w:rFonts w:ascii="Times New Roman" w:eastAsia="Times New Roman" w:hAnsi="Times New Roman" w:cs="Times New Roman"/>
          <w:bCs/>
          <w:sz w:val="28"/>
          <w:szCs w:val="28"/>
        </w:rPr>
        <w:t>ГБУ ДПО «Дагестанский институт развития образования»,</w:t>
      </w:r>
      <w:r w:rsidR="00E03B3F">
        <w:rPr>
          <w:rFonts w:ascii="Times New Roman" w:eastAsia="Times New Roman" w:hAnsi="Times New Roman" w:cs="Times New Roman"/>
          <w:bCs/>
          <w:sz w:val="28"/>
          <w:szCs w:val="28"/>
        </w:rPr>
        <w:t xml:space="preserve"> 2 этаж, </w:t>
      </w:r>
      <w:r w:rsidR="00E03B3F" w:rsidRPr="00732A9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03B3F" w:rsidRPr="00732A9F">
        <w:rPr>
          <w:rFonts w:ascii="Times New Roman" w:eastAsia="Times New Roman" w:hAnsi="Times New Roman" w:cs="Times New Roman"/>
          <w:bCs/>
          <w:sz w:val="28"/>
          <w:szCs w:val="28"/>
        </w:rPr>
        <w:t>каб</w:t>
      </w:r>
      <w:proofErr w:type="spellEnd"/>
      <w:r w:rsidR="00E03B3F" w:rsidRPr="00732A9F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="00E03B3F">
        <w:rPr>
          <w:rFonts w:ascii="Times New Roman" w:eastAsia="Times New Roman" w:hAnsi="Times New Roman" w:cs="Times New Roman"/>
          <w:bCs/>
          <w:sz w:val="28"/>
          <w:szCs w:val="28"/>
        </w:rPr>
        <w:t>225,</w:t>
      </w:r>
      <w:r w:rsidR="00E03B3F" w:rsidRPr="00732A9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E03B3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03B3F" w:rsidRPr="00732A9F">
        <w:rPr>
          <w:rFonts w:ascii="Times New Roman" w:eastAsia="Times New Roman" w:hAnsi="Times New Roman" w:cs="Times New Roman"/>
          <w:bCs/>
          <w:sz w:val="28"/>
          <w:szCs w:val="28"/>
        </w:rPr>
        <w:t>Бековой</w:t>
      </w:r>
      <w:proofErr w:type="spellEnd"/>
      <w:r w:rsidR="00E03B3F" w:rsidRPr="00732A9F">
        <w:rPr>
          <w:rFonts w:ascii="Times New Roman" w:eastAsia="Times New Roman" w:hAnsi="Times New Roman" w:cs="Times New Roman"/>
          <w:bCs/>
          <w:sz w:val="28"/>
          <w:szCs w:val="28"/>
        </w:rPr>
        <w:t xml:space="preserve"> П.А.</w:t>
      </w:r>
      <w:r w:rsidR="00E03B3F">
        <w:rPr>
          <w:rFonts w:ascii="Times New Roman" w:eastAsia="Times New Roman" w:hAnsi="Times New Roman" w:cs="Times New Roman"/>
          <w:bCs/>
          <w:sz w:val="28"/>
          <w:szCs w:val="28"/>
        </w:rPr>
        <w:t>; тел. 64-60-64).</w:t>
      </w:r>
      <w:r w:rsidR="00DA6AF2" w:rsidRPr="00481F8A">
        <w:rPr>
          <w:rFonts w:ascii="Times New Roman" w:eastAsia="Times New Roman" w:hAnsi="Times New Roman" w:cs="Times New Roman"/>
          <w:sz w:val="28"/>
          <w:szCs w:val="28"/>
        </w:rPr>
        <w:br/>
      </w:r>
      <w:r w:rsidR="00870114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870114">
        <w:rPr>
          <w:rFonts w:ascii="Times New Roman" w:eastAsia="Times New Roman" w:hAnsi="Times New Roman" w:cs="Times New Roman"/>
          <w:sz w:val="28"/>
          <w:szCs w:val="28"/>
        </w:rPr>
        <w:t>.2</w:t>
      </w:r>
      <w:r w:rsidR="00621A69" w:rsidRPr="00481F8A">
        <w:rPr>
          <w:rFonts w:ascii="Times New Roman" w:eastAsia="Times New Roman" w:hAnsi="Times New Roman" w:cs="Times New Roman"/>
          <w:sz w:val="28"/>
          <w:szCs w:val="28"/>
        </w:rPr>
        <w:t>. Победители Конкурса награждаются дипломами</w:t>
      </w:r>
      <w:r w:rsidR="008701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70114">
        <w:rPr>
          <w:rFonts w:ascii="Times New Roman" w:eastAsia="Times New Roman" w:hAnsi="Times New Roman" w:cs="Times New Roman"/>
          <w:sz w:val="28"/>
          <w:szCs w:val="28"/>
        </w:rPr>
        <w:t>Минобрнауки</w:t>
      </w:r>
      <w:proofErr w:type="spellEnd"/>
      <w:r w:rsidR="00870114">
        <w:rPr>
          <w:rFonts w:ascii="Times New Roman" w:eastAsia="Times New Roman" w:hAnsi="Times New Roman" w:cs="Times New Roman"/>
          <w:sz w:val="28"/>
          <w:szCs w:val="28"/>
        </w:rPr>
        <w:t xml:space="preserve"> РД</w:t>
      </w:r>
      <w:r w:rsidR="00DA6AF2" w:rsidRPr="00481F8A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="00870114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870114">
        <w:rPr>
          <w:rFonts w:ascii="Times New Roman" w:eastAsia="Times New Roman" w:hAnsi="Times New Roman" w:cs="Times New Roman"/>
          <w:sz w:val="28"/>
          <w:szCs w:val="28"/>
        </w:rPr>
        <w:t>.3.К</w:t>
      </w:r>
      <w:r w:rsidR="00621A69" w:rsidRPr="00481F8A">
        <w:rPr>
          <w:rFonts w:ascii="Times New Roman" w:eastAsia="Times New Roman" w:hAnsi="Times New Roman" w:cs="Times New Roman"/>
          <w:sz w:val="28"/>
          <w:szCs w:val="28"/>
        </w:rPr>
        <w:t>онкурсные материалы будут использованы при проведен</w:t>
      </w:r>
      <w:r w:rsidR="00870114">
        <w:rPr>
          <w:rFonts w:ascii="Times New Roman" w:eastAsia="Times New Roman" w:hAnsi="Times New Roman" w:cs="Times New Roman"/>
          <w:sz w:val="28"/>
          <w:szCs w:val="28"/>
        </w:rPr>
        <w:t xml:space="preserve">ии тематических классных часов </w:t>
      </w:r>
      <w:r w:rsidR="00621A69" w:rsidRPr="00481F8A">
        <w:rPr>
          <w:rFonts w:ascii="Times New Roman" w:eastAsia="Times New Roman" w:hAnsi="Times New Roman" w:cs="Times New Roman"/>
          <w:sz w:val="28"/>
          <w:szCs w:val="28"/>
        </w:rPr>
        <w:t>и уроков, приуроченных к Международному дню борьбы с коррупцией, а также предложены для публикации в средствах массовой информации.</w:t>
      </w:r>
    </w:p>
    <w:p w:rsidR="00DA6AF2" w:rsidRDefault="00DA6AF2" w:rsidP="00481F8A">
      <w:pPr>
        <w:spacing w:before="100" w:beforeAutospacing="1"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6880" w:rsidRDefault="00DA6AF2" w:rsidP="00870114">
      <w:pPr>
        <w:spacing w:before="100" w:beforeAutospacing="1" w:after="0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97CD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</w:t>
      </w:r>
      <w:r w:rsidR="00F97CDA" w:rsidRPr="00F97C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A6AF2" w:rsidRPr="00F97CDA" w:rsidRDefault="00F97CDA" w:rsidP="00870114">
      <w:pPr>
        <w:spacing w:before="100" w:beforeAutospacing="1" w:after="0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97CDA">
        <w:rPr>
          <w:rFonts w:ascii="Times New Roman" w:eastAsia="Times New Roman" w:hAnsi="Times New Roman" w:cs="Times New Roman"/>
          <w:sz w:val="24"/>
          <w:szCs w:val="24"/>
        </w:rPr>
        <w:t>к  Положению</w:t>
      </w:r>
      <w:proofErr w:type="gramEnd"/>
      <w:r w:rsidRPr="00F97C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26880" w:rsidRDefault="00E26880" w:rsidP="00870114">
      <w:pPr>
        <w:spacing w:before="100" w:beforeAutospacing="1"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A6AF2" w:rsidRDefault="00DA6AF2" w:rsidP="00870114">
      <w:pPr>
        <w:spacing w:before="100" w:beforeAutospacing="1"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1B96">
        <w:rPr>
          <w:rFonts w:ascii="Times New Roman" w:eastAsia="Times New Roman" w:hAnsi="Times New Roman" w:cs="Times New Roman"/>
          <w:b/>
          <w:sz w:val="28"/>
          <w:szCs w:val="28"/>
        </w:rPr>
        <w:t>Заявка</w:t>
      </w:r>
    </w:p>
    <w:p w:rsidR="00870114" w:rsidRDefault="00870114" w:rsidP="00870114">
      <w:pPr>
        <w:spacing w:before="100" w:beforeAutospacing="1"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________________________________________________________</w:t>
      </w:r>
    </w:p>
    <w:p w:rsidR="00870114" w:rsidRPr="00870114" w:rsidRDefault="00870114" w:rsidP="00870114">
      <w:pPr>
        <w:spacing w:before="100" w:beforeAutospacing="1" w:after="0"/>
        <w:contextualSpacing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870114">
        <w:rPr>
          <w:rFonts w:ascii="Times New Roman" w:eastAsia="Times New Roman" w:hAnsi="Times New Roman" w:cs="Times New Roman"/>
          <w:sz w:val="18"/>
          <w:szCs w:val="18"/>
        </w:rPr>
        <w:t>(наименование профессиональной образовательной организации)</w:t>
      </w:r>
    </w:p>
    <w:p w:rsidR="00870114" w:rsidRDefault="00870114" w:rsidP="00870114">
      <w:pPr>
        <w:spacing w:before="100" w:beforeAutospacing="1"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0114" w:rsidRDefault="00870114" w:rsidP="00870114">
      <w:pPr>
        <w:spacing w:after="0" w:line="240" w:lineRule="auto"/>
        <w:ind w:firstLine="708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 участие в</w:t>
      </w:r>
      <w:r w:rsidRPr="00A94E5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республиканском конкурсе творческих работ «На страже закона против коррупции» </w:t>
      </w:r>
    </w:p>
    <w:p w:rsidR="00870114" w:rsidRPr="001F1B96" w:rsidRDefault="00870114" w:rsidP="00481F8A">
      <w:pPr>
        <w:spacing w:before="100" w:beforeAutospacing="1"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4"/>
        <w:tblW w:w="1063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0"/>
        <w:gridCol w:w="1540"/>
        <w:gridCol w:w="2295"/>
        <w:gridCol w:w="1701"/>
        <w:gridCol w:w="1801"/>
        <w:gridCol w:w="1318"/>
        <w:gridCol w:w="1417"/>
      </w:tblGrid>
      <w:tr w:rsidR="00E55571" w:rsidRPr="00897BC1" w:rsidTr="00E55571">
        <w:tc>
          <w:tcPr>
            <w:tcW w:w="560" w:type="dxa"/>
          </w:tcPr>
          <w:p w:rsidR="00870114" w:rsidRPr="00897BC1" w:rsidRDefault="00870114" w:rsidP="00481F8A">
            <w:pPr>
              <w:spacing w:before="100" w:beforeAutospacing="1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Cs w:val="24"/>
              </w:rPr>
            </w:pPr>
            <w:bookmarkStart w:id="0" w:name="_GoBack"/>
            <w:r w:rsidRPr="00897BC1">
              <w:rPr>
                <w:rFonts w:ascii="Times New Roman" w:eastAsia="Times New Roman" w:hAnsi="Times New Roman" w:cs="Times New Roman"/>
                <w:b/>
                <w:szCs w:val="24"/>
              </w:rPr>
              <w:t>№</w:t>
            </w:r>
          </w:p>
          <w:p w:rsidR="00870114" w:rsidRPr="00897BC1" w:rsidRDefault="00870114" w:rsidP="00481F8A">
            <w:pPr>
              <w:spacing w:before="100" w:beforeAutospacing="1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897BC1">
              <w:rPr>
                <w:rFonts w:ascii="Times New Roman" w:eastAsia="Times New Roman" w:hAnsi="Times New Roman" w:cs="Times New Roman"/>
                <w:b/>
                <w:szCs w:val="24"/>
              </w:rPr>
              <w:t>п/п</w:t>
            </w:r>
          </w:p>
        </w:tc>
        <w:tc>
          <w:tcPr>
            <w:tcW w:w="1540" w:type="dxa"/>
          </w:tcPr>
          <w:p w:rsidR="00870114" w:rsidRPr="00897BC1" w:rsidRDefault="00870114" w:rsidP="00481F8A">
            <w:pPr>
              <w:spacing w:before="100" w:beforeAutospacing="1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897BC1">
              <w:rPr>
                <w:rFonts w:ascii="Times New Roman" w:eastAsia="Times New Roman" w:hAnsi="Times New Roman" w:cs="Times New Roman"/>
                <w:b/>
                <w:szCs w:val="28"/>
              </w:rPr>
              <w:t>ФИО участника</w:t>
            </w:r>
          </w:p>
        </w:tc>
        <w:tc>
          <w:tcPr>
            <w:tcW w:w="2295" w:type="dxa"/>
          </w:tcPr>
          <w:p w:rsidR="00870114" w:rsidRPr="00897BC1" w:rsidRDefault="00870114" w:rsidP="00870114">
            <w:pPr>
              <w:spacing w:line="276" w:lineRule="auto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Cs w:val="28"/>
              </w:rPr>
            </w:pPr>
            <w:r w:rsidRPr="00897BC1">
              <w:rPr>
                <w:rFonts w:ascii="Times New Roman" w:eastAsia="Times New Roman" w:hAnsi="Times New Roman" w:cs="Times New Roman"/>
                <w:b/>
                <w:bCs/>
                <w:szCs w:val="28"/>
              </w:rPr>
              <w:t>Наименование профессиональной образовательной организации</w:t>
            </w:r>
          </w:p>
          <w:p w:rsidR="00870114" w:rsidRPr="00897BC1" w:rsidRDefault="00870114" w:rsidP="00481F8A">
            <w:pPr>
              <w:spacing w:line="276" w:lineRule="auto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</w:tc>
        <w:tc>
          <w:tcPr>
            <w:tcW w:w="1701" w:type="dxa"/>
          </w:tcPr>
          <w:p w:rsidR="00870114" w:rsidRPr="00897BC1" w:rsidRDefault="00E55571" w:rsidP="00870114">
            <w:pPr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897BC1">
              <w:rPr>
                <w:rFonts w:ascii="Times New Roman" w:eastAsia="Times New Roman" w:hAnsi="Times New Roman" w:cs="Times New Roman"/>
                <w:b/>
                <w:szCs w:val="28"/>
              </w:rPr>
              <w:t xml:space="preserve">Наименование номинации  </w:t>
            </w:r>
          </w:p>
        </w:tc>
        <w:tc>
          <w:tcPr>
            <w:tcW w:w="1801" w:type="dxa"/>
          </w:tcPr>
          <w:p w:rsidR="00870114" w:rsidRPr="00897BC1" w:rsidRDefault="00E55571" w:rsidP="00481F8A">
            <w:pPr>
              <w:spacing w:before="100" w:beforeAutospacing="1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Cs w:val="28"/>
              </w:rPr>
            </w:pPr>
            <w:r w:rsidRPr="00897BC1">
              <w:rPr>
                <w:rFonts w:ascii="Times New Roman" w:eastAsia="Times New Roman" w:hAnsi="Times New Roman" w:cs="Times New Roman"/>
                <w:b/>
                <w:szCs w:val="28"/>
              </w:rPr>
              <w:t>Контактные данные участника</w:t>
            </w:r>
          </w:p>
        </w:tc>
        <w:tc>
          <w:tcPr>
            <w:tcW w:w="1318" w:type="dxa"/>
          </w:tcPr>
          <w:p w:rsidR="00870114" w:rsidRPr="00897BC1" w:rsidRDefault="00870114" w:rsidP="00481F8A">
            <w:pPr>
              <w:spacing w:before="100" w:beforeAutospacing="1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Cs w:val="28"/>
              </w:rPr>
            </w:pPr>
            <w:r w:rsidRPr="00897BC1">
              <w:rPr>
                <w:rFonts w:ascii="Times New Roman" w:eastAsia="Times New Roman" w:hAnsi="Times New Roman" w:cs="Times New Roman"/>
                <w:b/>
                <w:szCs w:val="28"/>
              </w:rPr>
              <w:t>Ф.И.О. педагога</w:t>
            </w:r>
          </w:p>
        </w:tc>
        <w:tc>
          <w:tcPr>
            <w:tcW w:w="1417" w:type="dxa"/>
          </w:tcPr>
          <w:p w:rsidR="00870114" w:rsidRPr="00897BC1" w:rsidRDefault="00E55571" w:rsidP="00481F8A">
            <w:pPr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b/>
                <w:szCs w:val="28"/>
              </w:rPr>
            </w:pPr>
            <w:r w:rsidRPr="00897BC1">
              <w:rPr>
                <w:rFonts w:ascii="Times New Roman" w:eastAsia="Times New Roman" w:hAnsi="Times New Roman" w:cs="Times New Roman"/>
                <w:b/>
                <w:szCs w:val="28"/>
              </w:rPr>
              <w:t>Контактные данные</w:t>
            </w:r>
          </w:p>
          <w:p w:rsidR="00E55571" w:rsidRPr="00897BC1" w:rsidRDefault="00E55571" w:rsidP="00481F8A">
            <w:pPr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b/>
                <w:szCs w:val="28"/>
              </w:rPr>
            </w:pPr>
            <w:r w:rsidRPr="00897BC1">
              <w:rPr>
                <w:rFonts w:ascii="Times New Roman" w:eastAsia="Times New Roman" w:hAnsi="Times New Roman" w:cs="Times New Roman"/>
                <w:b/>
                <w:szCs w:val="28"/>
              </w:rPr>
              <w:t>педагога</w:t>
            </w:r>
          </w:p>
        </w:tc>
      </w:tr>
      <w:bookmarkEnd w:id="0"/>
      <w:tr w:rsidR="00E55571" w:rsidTr="00E55571">
        <w:tc>
          <w:tcPr>
            <w:tcW w:w="560" w:type="dxa"/>
          </w:tcPr>
          <w:p w:rsidR="00870114" w:rsidRDefault="00870114" w:rsidP="00481F8A">
            <w:pPr>
              <w:spacing w:before="100" w:beforeAutospacing="1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870114" w:rsidRDefault="00870114" w:rsidP="00481F8A">
            <w:pPr>
              <w:spacing w:before="100" w:beforeAutospacing="1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870114" w:rsidRDefault="00870114" w:rsidP="00481F8A">
            <w:pPr>
              <w:spacing w:before="100" w:beforeAutospacing="1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70114" w:rsidRDefault="00870114" w:rsidP="00481F8A">
            <w:pPr>
              <w:spacing w:before="100" w:beforeAutospacing="1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:rsidR="00870114" w:rsidRDefault="00870114" w:rsidP="00481F8A">
            <w:pPr>
              <w:spacing w:before="100" w:beforeAutospacing="1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</w:tcPr>
          <w:p w:rsidR="00870114" w:rsidRDefault="00870114" w:rsidP="00481F8A">
            <w:pPr>
              <w:spacing w:before="100" w:beforeAutospacing="1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70114" w:rsidRDefault="00870114" w:rsidP="00481F8A">
            <w:pPr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55A8C" w:rsidRPr="00621A69" w:rsidRDefault="00155A8C" w:rsidP="00481F8A">
      <w:pPr>
        <w:spacing w:before="100" w:beforeAutospacing="1"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21A69" w:rsidRDefault="00621A69" w:rsidP="00481F8A">
      <w:pPr>
        <w:spacing w:after="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2F175D" w:rsidRDefault="002F175D" w:rsidP="00BC4399">
      <w:pPr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502D37" w:rsidRDefault="00502D37" w:rsidP="00502D37">
      <w:pPr>
        <w:spacing w:after="0"/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профессиональной</w:t>
      </w:r>
    </w:p>
    <w:p w:rsidR="00502D37" w:rsidRPr="00392C0C" w:rsidRDefault="009E4E2F" w:rsidP="00502D37">
      <w:pPr>
        <w:spacing w:after="0"/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02D37">
        <w:rPr>
          <w:rFonts w:ascii="Times New Roman" w:hAnsi="Times New Roman" w:cs="Times New Roman"/>
          <w:sz w:val="28"/>
          <w:szCs w:val="28"/>
        </w:rPr>
        <w:t>бразовательной организации</w:t>
      </w:r>
      <w:r w:rsidR="00502D37" w:rsidRPr="00392C0C">
        <w:rPr>
          <w:rFonts w:ascii="Times New Roman" w:hAnsi="Times New Roman" w:cs="Times New Roman"/>
          <w:sz w:val="28"/>
          <w:szCs w:val="28"/>
        </w:rPr>
        <w:t xml:space="preserve"> _______________</w:t>
      </w:r>
      <w:r w:rsidR="00502D37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02D37" w:rsidRPr="00392C0C">
        <w:rPr>
          <w:rFonts w:ascii="Times New Roman" w:hAnsi="Times New Roman" w:cs="Times New Roman"/>
          <w:sz w:val="28"/>
          <w:szCs w:val="28"/>
        </w:rPr>
        <w:t>_____________</w:t>
      </w:r>
    </w:p>
    <w:p w:rsidR="00502D37" w:rsidRPr="00E26880" w:rsidRDefault="00502D37" w:rsidP="00502D37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E26880">
        <w:rPr>
          <w:rFonts w:ascii="Times New Roman" w:hAnsi="Times New Roman" w:cs="Times New Roman"/>
          <w:sz w:val="24"/>
          <w:szCs w:val="28"/>
        </w:rPr>
        <w:t xml:space="preserve">                                                </w:t>
      </w:r>
      <w:r w:rsidR="00E26880">
        <w:rPr>
          <w:rFonts w:ascii="Times New Roman" w:hAnsi="Times New Roman" w:cs="Times New Roman"/>
          <w:sz w:val="24"/>
          <w:szCs w:val="28"/>
        </w:rPr>
        <w:t xml:space="preserve">          </w:t>
      </w:r>
      <w:r w:rsidRPr="00E26880">
        <w:rPr>
          <w:rFonts w:ascii="Times New Roman" w:hAnsi="Times New Roman" w:cs="Times New Roman"/>
          <w:sz w:val="24"/>
          <w:szCs w:val="28"/>
        </w:rPr>
        <w:t xml:space="preserve"> </w:t>
      </w:r>
      <w:r w:rsidR="00E26880" w:rsidRPr="00E26880">
        <w:rPr>
          <w:rFonts w:ascii="Times New Roman" w:hAnsi="Times New Roman" w:cs="Times New Roman"/>
          <w:sz w:val="24"/>
          <w:szCs w:val="28"/>
        </w:rPr>
        <w:t xml:space="preserve">подпись                             ФИО </w:t>
      </w:r>
      <w:r w:rsidRPr="00E26880">
        <w:rPr>
          <w:rFonts w:ascii="Times New Roman" w:hAnsi="Times New Roman" w:cs="Times New Roman"/>
          <w:sz w:val="24"/>
          <w:szCs w:val="28"/>
        </w:rPr>
        <w:t xml:space="preserve">                                           </w:t>
      </w:r>
    </w:p>
    <w:p w:rsidR="00E26880" w:rsidRDefault="00502D37" w:rsidP="00502D37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9967F4">
        <w:rPr>
          <w:rFonts w:ascii="Times New Roman" w:hAnsi="Times New Roman" w:cs="Times New Roman"/>
          <w:sz w:val="24"/>
          <w:szCs w:val="28"/>
        </w:rPr>
        <w:t xml:space="preserve">           </w:t>
      </w:r>
      <w:r w:rsidR="00C164F7">
        <w:rPr>
          <w:rFonts w:ascii="Times New Roman" w:hAnsi="Times New Roman" w:cs="Times New Roman"/>
          <w:sz w:val="24"/>
          <w:szCs w:val="28"/>
        </w:rPr>
        <w:t xml:space="preserve">                            </w:t>
      </w:r>
    </w:p>
    <w:p w:rsidR="00502D37" w:rsidRPr="009967F4" w:rsidRDefault="00C164F7" w:rsidP="00502D37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</w:t>
      </w:r>
      <w:r w:rsidR="00502D37" w:rsidRPr="009967F4">
        <w:rPr>
          <w:rFonts w:ascii="Times New Roman" w:hAnsi="Times New Roman" w:cs="Times New Roman"/>
          <w:sz w:val="24"/>
          <w:szCs w:val="28"/>
        </w:rPr>
        <w:t>М.П.</w:t>
      </w:r>
    </w:p>
    <w:p w:rsidR="0024161F" w:rsidRDefault="0024161F" w:rsidP="00BC4399">
      <w:pPr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A85ED0" w:rsidRDefault="00A85ED0" w:rsidP="00BC4399">
      <w:pPr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6965D7" w:rsidRDefault="006965D7" w:rsidP="00BC4399">
      <w:pPr>
        <w:contextualSpacing/>
        <w:jc w:val="both"/>
      </w:pPr>
    </w:p>
    <w:sectPr w:rsidR="006965D7" w:rsidSect="00CB6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7946D6"/>
    <w:multiLevelType w:val="multilevel"/>
    <w:tmpl w:val="89142F60"/>
    <w:lvl w:ilvl="0">
      <w:start w:val="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415707C"/>
    <w:multiLevelType w:val="hybridMultilevel"/>
    <w:tmpl w:val="C3E22EE4"/>
    <w:lvl w:ilvl="0" w:tplc="D9B8FF1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DC6FA5"/>
    <w:multiLevelType w:val="hybridMultilevel"/>
    <w:tmpl w:val="75B411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D756B8"/>
    <w:multiLevelType w:val="hybridMultilevel"/>
    <w:tmpl w:val="4EB27F08"/>
    <w:lvl w:ilvl="0" w:tplc="5BEA95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3A7E0F"/>
    <w:multiLevelType w:val="multilevel"/>
    <w:tmpl w:val="A086A68E"/>
    <w:lvl w:ilvl="0">
      <w:start w:val="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A178E"/>
    <w:rsid w:val="000F27CC"/>
    <w:rsid w:val="001274EF"/>
    <w:rsid w:val="00155A8C"/>
    <w:rsid w:val="001F1B96"/>
    <w:rsid w:val="001F423C"/>
    <w:rsid w:val="0024161F"/>
    <w:rsid w:val="002C000D"/>
    <w:rsid w:val="002F175D"/>
    <w:rsid w:val="003A270E"/>
    <w:rsid w:val="00410AEF"/>
    <w:rsid w:val="00481F8A"/>
    <w:rsid w:val="0048319F"/>
    <w:rsid w:val="00502D37"/>
    <w:rsid w:val="005273B0"/>
    <w:rsid w:val="0055009E"/>
    <w:rsid w:val="00553C4B"/>
    <w:rsid w:val="005A00C6"/>
    <w:rsid w:val="005E61B2"/>
    <w:rsid w:val="00621A69"/>
    <w:rsid w:val="0063367A"/>
    <w:rsid w:val="006448C3"/>
    <w:rsid w:val="006965D7"/>
    <w:rsid w:val="00725383"/>
    <w:rsid w:val="007320A6"/>
    <w:rsid w:val="007A178E"/>
    <w:rsid w:val="007F357D"/>
    <w:rsid w:val="00870114"/>
    <w:rsid w:val="00897BC1"/>
    <w:rsid w:val="00927C23"/>
    <w:rsid w:val="009E4E2F"/>
    <w:rsid w:val="00A12690"/>
    <w:rsid w:val="00A307B6"/>
    <w:rsid w:val="00A85ED0"/>
    <w:rsid w:val="00A94E58"/>
    <w:rsid w:val="00AF6BF0"/>
    <w:rsid w:val="00B46F4E"/>
    <w:rsid w:val="00B70501"/>
    <w:rsid w:val="00BA109D"/>
    <w:rsid w:val="00BB218A"/>
    <w:rsid w:val="00BC4399"/>
    <w:rsid w:val="00C164F7"/>
    <w:rsid w:val="00C23B01"/>
    <w:rsid w:val="00CB663B"/>
    <w:rsid w:val="00CF5D5F"/>
    <w:rsid w:val="00D94DF9"/>
    <w:rsid w:val="00DA0BAF"/>
    <w:rsid w:val="00DA6AF2"/>
    <w:rsid w:val="00DC6BAD"/>
    <w:rsid w:val="00DF1AF5"/>
    <w:rsid w:val="00DF525F"/>
    <w:rsid w:val="00E03B3F"/>
    <w:rsid w:val="00E058E2"/>
    <w:rsid w:val="00E26880"/>
    <w:rsid w:val="00E55571"/>
    <w:rsid w:val="00EC0ADC"/>
    <w:rsid w:val="00F97CDA"/>
    <w:rsid w:val="00FF5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FA537F-1A83-44E1-B15F-2418F8CB5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663B"/>
  </w:style>
  <w:style w:type="paragraph" w:styleId="3">
    <w:name w:val="heading 3"/>
    <w:basedOn w:val="a"/>
    <w:link w:val="30"/>
    <w:uiPriority w:val="9"/>
    <w:qFormat/>
    <w:rsid w:val="00621A6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5ED0"/>
    <w:pPr>
      <w:spacing w:after="0"/>
      <w:ind w:left="720"/>
      <w:contextualSpacing/>
      <w:jc w:val="right"/>
    </w:pPr>
    <w:rPr>
      <w:rFonts w:eastAsiaTheme="minorHAnsi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621A6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formattext">
    <w:name w:val="formattext"/>
    <w:basedOn w:val="a"/>
    <w:rsid w:val="00621A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155A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927C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927C23"/>
    <w:rPr>
      <w:b/>
      <w:bCs/>
    </w:rPr>
  </w:style>
  <w:style w:type="character" w:styleId="a7">
    <w:name w:val="Hyperlink"/>
    <w:basedOn w:val="a0"/>
    <w:uiPriority w:val="99"/>
    <w:unhideWhenUsed/>
    <w:rsid w:val="005E61B2"/>
    <w:rPr>
      <w:color w:val="0000FF" w:themeColor="hyperlink"/>
      <w:u w:val="single"/>
    </w:rPr>
  </w:style>
  <w:style w:type="paragraph" w:styleId="a8">
    <w:name w:val="Normal (Web)"/>
    <w:basedOn w:val="a"/>
    <w:rsid w:val="00EC0A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48319F"/>
    <w:pPr>
      <w:suppressAutoHyphens/>
      <w:spacing w:after="0" w:line="240" w:lineRule="auto"/>
      <w:ind w:left="720"/>
    </w:pPr>
    <w:rPr>
      <w:rFonts w:ascii="Arial" w:eastAsia="SimSun" w:hAnsi="Arial" w:cs="Mangal"/>
      <w:kern w:val="1"/>
      <w:sz w:val="20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1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899</Words>
  <Characters>5129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Zarina Samedova</cp:lastModifiedBy>
  <cp:revision>56</cp:revision>
  <cp:lastPrinted>2019-10-22T08:04:00Z</cp:lastPrinted>
  <dcterms:created xsi:type="dcterms:W3CDTF">2019-10-21T13:37:00Z</dcterms:created>
  <dcterms:modified xsi:type="dcterms:W3CDTF">2020-10-20T08:40:00Z</dcterms:modified>
</cp:coreProperties>
</file>